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0623E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C90DC8">
        <w:rPr>
          <w:rFonts w:ascii="Times New Roman" w:eastAsia="Times New Roman" w:hAnsi="Times New Roman" w:cs="Times New Roman"/>
          <w:sz w:val="28"/>
          <w:szCs w:val="28"/>
        </w:rPr>
        <w:t>Спиц</w:t>
      </w:r>
      <w:r w:rsidR="00671AD3" w:rsidRPr="00A10521">
        <w:rPr>
          <w:rFonts w:ascii="Times New Roman" w:eastAsia="Times New Roman" w:hAnsi="Times New Roman" w:cs="Times New Roman"/>
          <w:sz w:val="28"/>
          <w:szCs w:val="28"/>
        </w:rPr>
        <w:t>евского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первое полугодие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A44" w:rsidRPr="00A1052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B3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6621" w:rsidRPr="000E499E">
        <w:rPr>
          <w:rFonts w:ascii="Times New Roman" w:hAnsi="Times New Roman" w:cs="Times New Roman"/>
          <w:sz w:val="28"/>
          <w:szCs w:val="28"/>
        </w:rPr>
        <w:t xml:space="preserve">Основание для проведения </w:t>
      </w:r>
      <w:r w:rsidR="00D757A6" w:rsidRPr="000E499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F26621" w:rsidRPr="000E499E">
        <w:rPr>
          <w:rFonts w:ascii="Times New Roman" w:hAnsi="Times New Roman" w:cs="Times New Roman"/>
          <w:sz w:val="28"/>
          <w:szCs w:val="28"/>
        </w:rPr>
        <w:t>мероприятия:</w:t>
      </w:r>
      <w:r w:rsidR="00F26621" w:rsidRPr="00A10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A44" w:rsidRPr="00A10521" w:rsidRDefault="00A0249F" w:rsidP="00A02B31">
      <w:pPr>
        <w:pStyle w:val="a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.2. Плана работы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комиссии Грачевского муниципального района на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год, утвержденного Приказом председателя КСК от 2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7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№ 6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ст. 8 Положения о Контрольно-счетной комиссии Грачевского муниципального района Ставропольского края,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Советом Грачевского муниципального района Ставропольского края от</w:t>
      </w:r>
      <w:r w:rsidR="001B406E">
        <w:rPr>
          <w:rFonts w:ascii="Times New Roman" w:eastAsia="Times New Roman" w:hAnsi="Times New Roman" w:cs="Times New Roman"/>
          <w:sz w:val="28"/>
          <w:szCs w:val="28"/>
        </w:rPr>
        <w:t xml:space="preserve"> 19 июн</w:t>
      </w:r>
      <w:r>
        <w:rPr>
          <w:rFonts w:ascii="Times New Roman" w:eastAsia="Times New Roman" w:hAnsi="Times New Roman" w:cs="Times New Roman"/>
          <w:sz w:val="28"/>
          <w:szCs w:val="28"/>
        </w:rPr>
        <w:t>я 2018 года №</w:t>
      </w:r>
      <w:r w:rsidR="001B406E"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Приказ председателя КСК Грачевского района от 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вгус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A85077">
        <w:rPr>
          <w:rFonts w:ascii="Times New Roman" w:eastAsia="Times New Roman" w:hAnsi="Times New Roman" w:cs="Times New Roman"/>
          <w:sz w:val="28"/>
          <w:szCs w:val="28"/>
        </w:rPr>
        <w:t>39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4A44" w:rsidRPr="00A10521" w:rsidRDefault="00654A44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681C" w:rsidRPr="00A10521" w:rsidRDefault="00654A44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521">
        <w:rPr>
          <w:rFonts w:ascii="Times New Roman" w:hAnsi="Times New Roman" w:cs="Times New Roman"/>
          <w:b/>
          <w:sz w:val="28"/>
          <w:szCs w:val="28"/>
        </w:rPr>
        <w:t>2.</w:t>
      </w:r>
      <w:r w:rsidRPr="00A10521">
        <w:rPr>
          <w:rFonts w:ascii="Times New Roman" w:hAnsi="Times New Roman" w:cs="Times New Roman"/>
          <w:sz w:val="28"/>
          <w:szCs w:val="28"/>
        </w:rPr>
        <w:t xml:space="preserve"> </w:t>
      </w:r>
      <w:r w:rsidR="00C22055" w:rsidRPr="000E499E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4A7485" w:rsidRPr="000E499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C22055" w:rsidRPr="000E499E">
        <w:rPr>
          <w:rFonts w:ascii="Times New Roman" w:hAnsi="Times New Roman" w:cs="Times New Roman"/>
          <w:sz w:val="28"/>
          <w:szCs w:val="28"/>
        </w:rPr>
        <w:t>мероприятия:</w:t>
      </w:r>
      <w:r w:rsidR="00C22055"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D43" w:rsidRDefault="00654A44" w:rsidP="00A02B31">
      <w:pPr>
        <w:pStyle w:val="a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отчет  об исполнении бюджета муниципального образования </w:t>
      </w:r>
      <w:r w:rsidR="00A85077">
        <w:rPr>
          <w:rFonts w:ascii="Times New Roman" w:eastAsia="Times New Roman" w:hAnsi="Times New Roman" w:cs="Times New Roman"/>
          <w:sz w:val="28"/>
          <w:szCs w:val="28"/>
        </w:rPr>
        <w:t>Спиц</w:t>
      </w:r>
      <w:r w:rsidR="00671AD3" w:rsidRPr="00A10521">
        <w:rPr>
          <w:rFonts w:ascii="Times New Roman" w:eastAsia="Times New Roman" w:hAnsi="Times New Roman" w:cs="Times New Roman"/>
          <w:sz w:val="28"/>
          <w:szCs w:val="28"/>
        </w:rPr>
        <w:t>евского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Грачевского района Ставропольского края   за 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первое полугодие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A02B31" w:rsidRPr="00A10521" w:rsidRDefault="00A02B31" w:rsidP="00A02B31">
      <w:pPr>
        <w:pStyle w:val="a4"/>
        <w:spacing w:after="0" w:line="240" w:lineRule="auto"/>
        <w:ind w:left="-426" w:firstLine="426"/>
        <w:jc w:val="both"/>
        <w:rPr>
          <w:sz w:val="28"/>
          <w:szCs w:val="28"/>
        </w:rPr>
      </w:pPr>
    </w:p>
    <w:p w:rsidR="00654A44" w:rsidRPr="00A10521" w:rsidRDefault="00654A44" w:rsidP="000623E0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52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22055" w:rsidRPr="000E499E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3E61AA" w:rsidRPr="000E499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C22055" w:rsidRPr="000E499E">
        <w:rPr>
          <w:rFonts w:ascii="Times New Roman" w:hAnsi="Times New Roman" w:cs="Times New Roman"/>
          <w:sz w:val="28"/>
          <w:szCs w:val="28"/>
        </w:rPr>
        <w:t>мероприятия:</w:t>
      </w:r>
      <w:r w:rsidR="00CA35C0"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0192" w:rsidRDefault="00791002" w:rsidP="00A02B3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85077">
        <w:rPr>
          <w:rFonts w:ascii="Times New Roman" w:hAnsi="Times New Roman" w:cs="Times New Roman"/>
          <w:sz w:val="28"/>
          <w:szCs w:val="28"/>
        </w:rPr>
        <w:t>Спиц</w:t>
      </w:r>
      <w:r w:rsidR="00671AD3" w:rsidRPr="00A10521">
        <w:rPr>
          <w:rFonts w:ascii="Times New Roman" w:hAnsi="Times New Roman" w:cs="Times New Roman"/>
          <w:sz w:val="28"/>
          <w:szCs w:val="28"/>
        </w:rPr>
        <w:t>евского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737A1" w:rsidRPr="00A10521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края.</w:t>
      </w:r>
    </w:p>
    <w:p w:rsidR="00A02B31" w:rsidRDefault="00A02B31" w:rsidP="00A02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99E" w:rsidRPr="00A02B31" w:rsidRDefault="00A02B31" w:rsidP="00A02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B3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499E" w:rsidRPr="00A02B31">
        <w:rPr>
          <w:rFonts w:ascii="Times New Roman" w:hAnsi="Times New Roman" w:cs="Times New Roman"/>
          <w:sz w:val="28"/>
          <w:szCs w:val="28"/>
        </w:rPr>
        <w:t>Срок экспертно-аналитического мероп</w:t>
      </w:r>
      <w:r w:rsidRPr="00A02B31">
        <w:rPr>
          <w:rFonts w:ascii="Times New Roman" w:hAnsi="Times New Roman" w:cs="Times New Roman"/>
          <w:sz w:val="28"/>
          <w:szCs w:val="28"/>
        </w:rPr>
        <w:t xml:space="preserve">риятия: с 02 по </w:t>
      </w:r>
      <w:r w:rsidR="00BE3D5B">
        <w:rPr>
          <w:rFonts w:ascii="Times New Roman" w:hAnsi="Times New Roman" w:cs="Times New Roman"/>
          <w:sz w:val="28"/>
          <w:szCs w:val="28"/>
        </w:rPr>
        <w:t>1</w:t>
      </w:r>
      <w:r w:rsidR="00E60642">
        <w:rPr>
          <w:rFonts w:ascii="Times New Roman" w:hAnsi="Times New Roman" w:cs="Times New Roman"/>
          <w:sz w:val="28"/>
          <w:szCs w:val="28"/>
        </w:rPr>
        <w:t>5</w:t>
      </w:r>
      <w:r w:rsidRPr="00A02B31">
        <w:rPr>
          <w:rFonts w:ascii="Times New Roman" w:hAnsi="Times New Roman" w:cs="Times New Roman"/>
          <w:sz w:val="28"/>
          <w:szCs w:val="28"/>
        </w:rPr>
        <w:t xml:space="preserve"> августа 2018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B2B89" w:rsidRDefault="006B2B89" w:rsidP="006B2B8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0BF9" w:rsidRPr="000E499E" w:rsidRDefault="006B2B89" w:rsidP="006B2B8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2B89">
        <w:rPr>
          <w:rFonts w:ascii="Times New Roman" w:hAnsi="Times New Roman" w:cs="Times New Roman"/>
          <w:b/>
          <w:sz w:val="28"/>
          <w:szCs w:val="28"/>
        </w:rPr>
        <w:t>5.</w:t>
      </w:r>
      <w:r w:rsidR="00C4681C" w:rsidRPr="000E499E">
        <w:rPr>
          <w:rFonts w:ascii="Times New Roman" w:hAnsi="Times New Roman" w:cs="Times New Roman"/>
          <w:sz w:val="28"/>
          <w:szCs w:val="28"/>
        </w:rPr>
        <w:t xml:space="preserve">Цели </w:t>
      </w:r>
      <w:r w:rsidR="00840998" w:rsidRPr="000E499E">
        <w:rPr>
          <w:rFonts w:ascii="Times New Roman" w:hAnsi="Times New Roman" w:cs="Times New Roman"/>
          <w:sz w:val="28"/>
          <w:szCs w:val="28"/>
        </w:rPr>
        <w:t>экспертно-аналитического ме</w:t>
      </w:r>
      <w:r w:rsidR="00C4681C" w:rsidRPr="000E499E">
        <w:rPr>
          <w:rFonts w:ascii="Times New Roman" w:hAnsi="Times New Roman" w:cs="Times New Roman"/>
          <w:sz w:val="28"/>
          <w:szCs w:val="28"/>
        </w:rPr>
        <w:t>ро</w:t>
      </w:r>
      <w:r w:rsidR="00840998" w:rsidRPr="000E499E">
        <w:rPr>
          <w:rFonts w:ascii="Times New Roman" w:hAnsi="Times New Roman" w:cs="Times New Roman"/>
          <w:sz w:val="28"/>
          <w:szCs w:val="28"/>
        </w:rPr>
        <w:t>п</w:t>
      </w:r>
      <w:r w:rsidR="00C4681C" w:rsidRPr="000E499E">
        <w:rPr>
          <w:rFonts w:ascii="Times New Roman" w:hAnsi="Times New Roman" w:cs="Times New Roman"/>
          <w:sz w:val="28"/>
          <w:szCs w:val="28"/>
        </w:rPr>
        <w:t>ри</w:t>
      </w:r>
      <w:r w:rsidR="00840998" w:rsidRPr="000E499E">
        <w:rPr>
          <w:rFonts w:ascii="Times New Roman" w:hAnsi="Times New Roman" w:cs="Times New Roman"/>
          <w:sz w:val="28"/>
          <w:szCs w:val="28"/>
        </w:rPr>
        <w:t>ятия</w:t>
      </w:r>
      <w:r w:rsidR="00C4681C" w:rsidRPr="000E499E">
        <w:rPr>
          <w:rFonts w:ascii="Times New Roman" w:hAnsi="Times New Roman" w:cs="Times New Roman"/>
          <w:sz w:val="28"/>
          <w:szCs w:val="28"/>
        </w:rPr>
        <w:t>:</w:t>
      </w:r>
    </w:p>
    <w:p w:rsidR="00A537FB" w:rsidRDefault="00654A44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sz w:val="28"/>
          <w:szCs w:val="28"/>
        </w:rPr>
        <w:t xml:space="preserve"> </w:t>
      </w:r>
      <w:r w:rsidR="00A537FB">
        <w:rPr>
          <w:sz w:val="28"/>
          <w:szCs w:val="28"/>
        </w:rPr>
        <w:t xml:space="preserve">-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деление п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лноты и св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менности налоговых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ступлений д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нежных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дств и их расходования в ходе исполнения </w:t>
      </w:r>
      <w:r w:rsidR="001A3ED8" w:rsidRPr="00A10521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37FB" w:rsidRDefault="00A537FB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бюджета;</w:t>
      </w:r>
    </w:p>
    <w:p w:rsidR="00A537FB" w:rsidRDefault="00A537FB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определение полноты неналоговых доходов бюджета </w:t>
      </w:r>
      <w:r w:rsidR="001A3ED8" w:rsidRPr="00A10521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A3ED8" w:rsidRPr="00A10521"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ватизации, распоряжения и использования муниципальной 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бст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z w:val="28"/>
          <w:szCs w:val="28"/>
        </w:rPr>
        <w:t>нности;</w:t>
      </w:r>
    </w:p>
    <w:p w:rsidR="00691EA6" w:rsidRDefault="00A537FB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проведение анализа фактических показателей в сравнении с показателями, утвержденными </w:t>
      </w:r>
      <w:r w:rsidR="00691EA6">
        <w:rPr>
          <w:rFonts w:ascii="Times New Roman" w:eastAsia="Times New Roman" w:hAnsi="Times New Roman" w:cs="Times New Roman"/>
          <w:sz w:val="28"/>
          <w:szCs w:val="28"/>
        </w:rPr>
        <w:t>Решением о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бюджете</w:t>
      </w:r>
      <w:r w:rsidR="00691EA6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DD6617" w:rsidRDefault="00691EA6" w:rsidP="00DD661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DD6617" w:rsidRDefault="00DD6617" w:rsidP="00DD661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EA6" w:rsidRPr="00DD6617" w:rsidRDefault="00DD6617" w:rsidP="00DD661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61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F0252" w:rsidRPr="00DD6617">
        <w:rPr>
          <w:rFonts w:ascii="Times New Roman" w:hAnsi="Times New Roman" w:cs="Times New Roman"/>
          <w:sz w:val="28"/>
          <w:szCs w:val="28"/>
        </w:rPr>
        <w:t>По</w:t>
      </w:r>
      <w:r w:rsidR="00691EA6" w:rsidRPr="00DD6617">
        <w:rPr>
          <w:rFonts w:ascii="Times New Roman" w:hAnsi="Times New Roman" w:cs="Times New Roman"/>
          <w:sz w:val="28"/>
          <w:szCs w:val="28"/>
        </w:rPr>
        <w:t xml:space="preserve"> </w:t>
      </w:r>
      <w:r w:rsidR="001F0252" w:rsidRPr="00DD6617">
        <w:rPr>
          <w:rFonts w:ascii="Times New Roman" w:hAnsi="Times New Roman" w:cs="Times New Roman"/>
          <w:sz w:val="28"/>
          <w:szCs w:val="28"/>
        </w:rPr>
        <w:t>ре</w:t>
      </w:r>
      <w:r w:rsidR="00691EA6" w:rsidRPr="00DD6617">
        <w:rPr>
          <w:rFonts w:ascii="Times New Roman" w:hAnsi="Times New Roman" w:cs="Times New Roman"/>
          <w:sz w:val="28"/>
          <w:szCs w:val="28"/>
        </w:rPr>
        <w:t>зультатам экспертно-аналити</w:t>
      </w:r>
      <w:r>
        <w:rPr>
          <w:rFonts w:ascii="Times New Roman" w:hAnsi="Times New Roman" w:cs="Times New Roman"/>
          <w:sz w:val="28"/>
          <w:szCs w:val="28"/>
        </w:rPr>
        <w:t xml:space="preserve">ческого мероприятия установлено </w:t>
      </w:r>
      <w:r w:rsidR="00691EA6" w:rsidRPr="00DD6617">
        <w:rPr>
          <w:rFonts w:ascii="Times New Roman" w:hAnsi="Times New Roman" w:cs="Times New Roman"/>
          <w:sz w:val="28"/>
          <w:szCs w:val="28"/>
        </w:rPr>
        <w:t>следующее:</w:t>
      </w:r>
    </w:p>
    <w:p w:rsidR="00B8284E" w:rsidRDefault="00691EA6" w:rsidP="00B8284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</w:t>
      </w:r>
      <w:r w:rsidR="00B8284E">
        <w:rPr>
          <w:rFonts w:ascii="Times New Roman" w:hAnsi="Times New Roman" w:cs="Times New Roman"/>
          <w:sz w:val="28"/>
          <w:szCs w:val="28"/>
        </w:rPr>
        <w:t>.В соответствии с частью 5 статьи 264.2 Бюджетного кодекса Российской Федерации, постановлением администрации муниципального образования Спицевского сельсовета от 27 июля 2018 года № 82 утвержден отчет об исполнении бюджета муниципального образования Спицевского сельсовета Грачевского района Ставропольского края за первое полугодие 2018 года.</w:t>
      </w:r>
    </w:p>
    <w:p w:rsidR="00052C6E" w:rsidRPr="0041228E" w:rsidRDefault="003D2693" w:rsidP="00052C6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B8284E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B8284E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а доходы </w:t>
      </w:r>
      <w:r w:rsidR="00B8284E">
        <w:rPr>
          <w:rFonts w:ascii="Times New Roman" w:hAnsi="Times New Roman" w:cs="Times New Roman"/>
          <w:sz w:val="28"/>
          <w:szCs w:val="28"/>
        </w:rPr>
        <w:t>б</w:t>
      </w:r>
      <w:r w:rsidR="00052C6E" w:rsidRPr="00052C6E">
        <w:rPr>
          <w:rFonts w:ascii="Times New Roman" w:hAnsi="Times New Roman" w:cs="Times New Roman"/>
          <w:sz w:val="28"/>
          <w:szCs w:val="28"/>
        </w:rPr>
        <w:t>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Спицевского сельсовета за I полугодие 2018 года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052C6E" w:rsidRPr="00052C6E">
        <w:rPr>
          <w:rFonts w:ascii="Times New Roman" w:hAnsi="Times New Roman" w:cs="Times New Roman"/>
          <w:sz w:val="28"/>
          <w:szCs w:val="28"/>
        </w:rPr>
        <w:t>6 805,42 тыс. рублей</w:t>
      </w:r>
      <w:r w:rsidR="00731EC6">
        <w:rPr>
          <w:rFonts w:ascii="Times New Roman" w:hAnsi="Times New Roman" w:cs="Times New Roman"/>
          <w:sz w:val="28"/>
          <w:szCs w:val="28"/>
        </w:rPr>
        <w:t xml:space="preserve"> или 36,36 процента</w:t>
      </w:r>
      <w:r>
        <w:rPr>
          <w:rFonts w:ascii="Times New Roman" w:hAnsi="Times New Roman" w:cs="Times New Roman"/>
          <w:sz w:val="28"/>
          <w:szCs w:val="28"/>
        </w:rPr>
        <w:t xml:space="preserve"> к годовому объему утвержденных назначений (18 717,05 тыс. рублей), что 56,51 процента выше объема поступлений за аналогичный период 2017 года.</w:t>
      </w:r>
    </w:p>
    <w:p w:rsidR="0041228E" w:rsidRPr="0041228E" w:rsidRDefault="0041228E" w:rsidP="0041228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1228E">
        <w:rPr>
          <w:rFonts w:ascii="Times New Roman" w:hAnsi="Times New Roman" w:cs="Times New Roman"/>
          <w:sz w:val="28"/>
          <w:szCs w:val="28"/>
        </w:rPr>
        <w:t>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228E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 xml:space="preserve">ы бюджета муниципального образования Спицевского сельсовета составили </w:t>
      </w:r>
      <w:r w:rsidRPr="0041228E">
        <w:rPr>
          <w:rFonts w:ascii="Times New Roman" w:hAnsi="Times New Roman" w:cs="Times New Roman"/>
          <w:sz w:val="28"/>
          <w:szCs w:val="28"/>
        </w:rPr>
        <w:t>1 821,77 тыс. рублей или  24,95</w:t>
      </w:r>
      <w:r w:rsidR="00731EC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41228E">
        <w:rPr>
          <w:rFonts w:ascii="Times New Roman" w:hAnsi="Times New Roman" w:cs="Times New Roman"/>
          <w:sz w:val="28"/>
          <w:szCs w:val="28"/>
        </w:rPr>
        <w:t xml:space="preserve"> к уточненному годовому плану (7 300,49 тыс. рублей)</w:t>
      </w:r>
      <w:r>
        <w:rPr>
          <w:rFonts w:ascii="Times New Roman" w:hAnsi="Times New Roman" w:cs="Times New Roman"/>
          <w:sz w:val="28"/>
          <w:szCs w:val="28"/>
        </w:rPr>
        <w:t>, что на 7,02 тыс. рублей или на 0,39 процента выше объема поступлений за аналогичный период 2017 года (1 814,75 тыс. рублей).</w:t>
      </w:r>
    </w:p>
    <w:p w:rsidR="0041228E" w:rsidRDefault="0041228E" w:rsidP="0041228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1228E">
        <w:rPr>
          <w:rFonts w:ascii="Times New Roman" w:hAnsi="Times New Roman" w:cs="Times New Roman"/>
          <w:sz w:val="28"/>
          <w:szCs w:val="28"/>
        </w:rPr>
        <w:t>еналоговы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1228E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ы составили </w:t>
      </w:r>
      <w:r w:rsidRPr="0041228E">
        <w:rPr>
          <w:rFonts w:ascii="Times New Roman" w:hAnsi="Times New Roman" w:cs="Times New Roman"/>
          <w:sz w:val="28"/>
          <w:szCs w:val="28"/>
        </w:rPr>
        <w:t xml:space="preserve">51,24 тыс. рублей или 52,03 </w:t>
      </w:r>
      <w:r w:rsidR="00731EC6">
        <w:rPr>
          <w:rFonts w:ascii="Times New Roman" w:hAnsi="Times New Roman" w:cs="Times New Roman"/>
          <w:sz w:val="28"/>
          <w:szCs w:val="28"/>
        </w:rPr>
        <w:t>процента</w:t>
      </w:r>
      <w:r w:rsidRPr="0041228E">
        <w:rPr>
          <w:rFonts w:ascii="Times New Roman" w:hAnsi="Times New Roman" w:cs="Times New Roman"/>
          <w:sz w:val="28"/>
          <w:szCs w:val="28"/>
        </w:rPr>
        <w:t xml:space="preserve"> к уточненному годовому плану (98,49 тыс. рублей)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Pr="0041228E">
        <w:rPr>
          <w:rFonts w:ascii="Times New Roman" w:hAnsi="Times New Roman" w:cs="Times New Roman"/>
          <w:sz w:val="28"/>
          <w:szCs w:val="28"/>
        </w:rPr>
        <w:t xml:space="preserve">22,75 тыс. рублей или на 30,75 </w:t>
      </w:r>
      <w:r>
        <w:rPr>
          <w:rFonts w:ascii="Times New Roman" w:hAnsi="Times New Roman" w:cs="Times New Roman"/>
          <w:sz w:val="28"/>
          <w:szCs w:val="28"/>
        </w:rPr>
        <w:t xml:space="preserve">процента меньше, чем поступления </w:t>
      </w:r>
      <w:r w:rsidRPr="0041228E">
        <w:rPr>
          <w:rFonts w:ascii="Times New Roman" w:hAnsi="Times New Roman" w:cs="Times New Roman"/>
          <w:sz w:val="28"/>
          <w:szCs w:val="28"/>
        </w:rPr>
        <w:t>I полугоди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228E">
        <w:rPr>
          <w:rFonts w:ascii="Times New Roman" w:hAnsi="Times New Roman" w:cs="Times New Roman"/>
          <w:sz w:val="28"/>
          <w:szCs w:val="28"/>
        </w:rPr>
        <w:t xml:space="preserve"> 2017 года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1228E">
        <w:rPr>
          <w:rFonts w:ascii="Times New Roman" w:hAnsi="Times New Roman" w:cs="Times New Roman"/>
          <w:sz w:val="28"/>
          <w:szCs w:val="28"/>
        </w:rPr>
        <w:t>73,99 тыс. рублей).</w:t>
      </w:r>
    </w:p>
    <w:p w:rsidR="0041228E" w:rsidRPr="0041228E" w:rsidRDefault="0041228E" w:rsidP="0041228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1228E">
        <w:rPr>
          <w:rFonts w:ascii="Times New Roman" w:hAnsi="Times New Roman" w:cs="Times New Roman"/>
          <w:sz w:val="28"/>
          <w:szCs w:val="28"/>
        </w:rPr>
        <w:t>езвозмездны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1228E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2018 года </w:t>
      </w:r>
      <w:r w:rsidRPr="0041228E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228E">
        <w:rPr>
          <w:rFonts w:ascii="Times New Roman" w:hAnsi="Times New Roman" w:cs="Times New Roman"/>
          <w:sz w:val="28"/>
          <w:szCs w:val="28"/>
        </w:rPr>
        <w:t xml:space="preserve"> 4 932,41 тыс. рублей при уточненном годовом плане 11 318,07 тыс. рублей. В сравнении с аналогичным периодом 2017 го</w:t>
      </w:r>
      <w:r w:rsidR="004F1E52">
        <w:rPr>
          <w:rFonts w:ascii="Times New Roman" w:hAnsi="Times New Roman" w:cs="Times New Roman"/>
          <w:sz w:val="28"/>
          <w:szCs w:val="28"/>
        </w:rPr>
        <w:t xml:space="preserve">да поступления увеличились </w:t>
      </w:r>
      <w:r w:rsidR="004D3652">
        <w:rPr>
          <w:rFonts w:ascii="Times New Roman" w:hAnsi="Times New Roman" w:cs="Times New Roman"/>
          <w:sz w:val="28"/>
          <w:szCs w:val="28"/>
        </w:rPr>
        <w:t xml:space="preserve">более чем в 2 раза </w:t>
      </w:r>
      <w:r w:rsidRPr="0041228E">
        <w:rPr>
          <w:rFonts w:ascii="Times New Roman" w:hAnsi="Times New Roman" w:cs="Times New Roman"/>
          <w:sz w:val="28"/>
          <w:szCs w:val="28"/>
        </w:rPr>
        <w:t xml:space="preserve"> или на 2 472,92 тыс. рублей (I полугодие 2017 года – 2 459,49 тыс. рублей).</w:t>
      </w:r>
    </w:p>
    <w:p w:rsidR="0007616D" w:rsidRDefault="00DC51A7" w:rsidP="0007616D">
      <w:pPr>
        <w:spacing w:after="0"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64D9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C51A7">
        <w:t xml:space="preserve"> </w:t>
      </w:r>
      <w:r w:rsidR="0007616D">
        <w:rPr>
          <w:sz w:val="28"/>
          <w:szCs w:val="28"/>
        </w:rPr>
        <w:t>В структуре общего объема поступлений доходов в местный бюджет муниципального образования Спицевского сельсовета за I полугодие 2018 года основную долю составляют безвозмездные поступления – 72,48</w:t>
      </w:r>
      <w:r w:rsidR="00731EC6">
        <w:rPr>
          <w:sz w:val="28"/>
          <w:szCs w:val="28"/>
        </w:rPr>
        <w:t xml:space="preserve"> процента</w:t>
      </w:r>
      <w:r w:rsidR="0007616D">
        <w:rPr>
          <w:sz w:val="28"/>
          <w:szCs w:val="28"/>
        </w:rPr>
        <w:t>. Удельный вес налоговых доходов составляет - 26,77</w:t>
      </w:r>
      <w:r w:rsidR="00731EC6">
        <w:rPr>
          <w:sz w:val="28"/>
          <w:szCs w:val="28"/>
        </w:rPr>
        <w:t xml:space="preserve"> процента</w:t>
      </w:r>
      <w:r w:rsidR="0007616D">
        <w:rPr>
          <w:sz w:val="28"/>
          <w:szCs w:val="28"/>
        </w:rPr>
        <w:t>, доля неналоговых доходов -0,75</w:t>
      </w:r>
      <w:r w:rsidR="00731EC6">
        <w:rPr>
          <w:sz w:val="28"/>
          <w:szCs w:val="28"/>
        </w:rPr>
        <w:t xml:space="preserve"> процента</w:t>
      </w:r>
      <w:r w:rsidR="0007616D">
        <w:rPr>
          <w:sz w:val="28"/>
          <w:szCs w:val="28"/>
        </w:rPr>
        <w:t>.</w:t>
      </w:r>
    </w:p>
    <w:p w:rsidR="0007616D" w:rsidRDefault="0007616D" w:rsidP="0007616D">
      <w:pPr>
        <w:spacing w:after="0"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64D9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Уточненные годовые плановые назначения по расходам, отраженные в отчете об исполнении бюджета муниципального образования Спицевского сельсовета за первое полугодие 2018 года составили 23 241,00 тыс. рублей. Кассовое исполнение   расходов бюджета за отчетный период составило 8 732,17 тыс. рублей или 37,57</w:t>
      </w:r>
      <w:r w:rsidR="00731EC6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от уточненных годовых плановых назначений.  </w:t>
      </w:r>
    </w:p>
    <w:p w:rsidR="0007616D" w:rsidRDefault="0007616D" w:rsidP="00DC51A7">
      <w:pPr>
        <w:spacing w:after="0" w:line="240" w:lineRule="auto"/>
        <w:ind w:left="-426" w:firstLine="426"/>
        <w:jc w:val="both"/>
      </w:pPr>
      <w:r>
        <w:rPr>
          <w:sz w:val="28"/>
          <w:szCs w:val="28"/>
        </w:rPr>
        <w:t xml:space="preserve">К уровню аналогичного периода прошлого года отмечено увеличение на 34,29 </w:t>
      </w:r>
      <w:r w:rsidR="00731EC6">
        <w:rPr>
          <w:sz w:val="28"/>
          <w:szCs w:val="28"/>
        </w:rPr>
        <w:t>процента</w:t>
      </w:r>
      <w:r>
        <w:rPr>
          <w:sz w:val="28"/>
          <w:szCs w:val="28"/>
        </w:rPr>
        <w:t xml:space="preserve"> или на 2 229,52 тыс. рублей. </w:t>
      </w:r>
    </w:p>
    <w:p w:rsidR="00DC51A7" w:rsidRDefault="00DC51A7" w:rsidP="00DC51A7">
      <w:pPr>
        <w:spacing w:after="0" w:line="240" w:lineRule="auto"/>
        <w:ind w:left="-426" w:firstLine="426"/>
        <w:jc w:val="both"/>
        <w:rPr>
          <w:sz w:val="28"/>
          <w:szCs w:val="28"/>
        </w:rPr>
      </w:pPr>
      <w:r w:rsidRPr="00DC51A7">
        <w:rPr>
          <w:sz w:val="28"/>
          <w:szCs w:val="28"/>
        </w:rPr>
        <w:t>Анализ исполнения расходов в разрезе функциональной классификации на 01.07.2018 года показывает, что наибольший удельный вес занимают расходы по культуре – 43,17 процента</w:t>
      </w:r>
      <w:r w:rsidR="0007616D">
        <w:rPr>
          <w:sz w:val="28"/>
          <w:szCs w:val="28"/>
        </w:rPr>
        <w:t>, о</w:t>
      </w:r>
      <w:r w:rsidRPr="00DC51A7">
        <w:rPr>
          <w:sz w:val="28"/>
          <w:szCs w:val="28"/>
        </w:rPr>
        <w:t>бщегосударственные вопросы</w:t>
      </w:r>
      <w:r w:rsidR="0007616D">
        <w:rPr>
          <w:sz w:val="28"/>
          <w:szCs w:val="28"/>
        </w:rPr>
        <w:t xml:space="preserve"> -</w:t>
      </w:r>
      <w:r w:rsidRPr="00DC51A7">
        <w:rPr>
          <w:sz w:val="28"/>
          <w:szCs w:val="28"/>
        </w:rPr>
        <w:t xml:space="preserve">27,93 </w:t>
      </w:r>
      <w:r w:rsidR="0007616D">
        <w:rPr>
          <w:sz w:val="28"/>
          <w:szCs w:val="28"/>
        </w:rPr>
        <w:t>процента,</w:t>
      </w:r>
      <w:r w:rsidRPr="00DC51A7">
        <w:rPr>
          <w:sz w:val="28"/>
          <w:szCs w:val="28"/>
        </w:rPr>
        <w:t xml:space="preserve"> национальная экономика</w:t>
      </w:r>
      <w:r w:rsidR="0007616D">
        <w:rPr>
          <w:sz w:val="28"/>
          <w:szCs w:val="28"/>
        </w:rPr>
        <w:t xml:space="preserve"> - 16,89процента, </w:t>
      </w:r>
      <w:r w:rsidRPr="00DC51A7">
        <w:rPr>
          <w:sz w:val="28"/>
          <w:szCs w:val="28"/>
        </w:rPr>
        <w:t xml:space="preserve">жилищно-коммунальное хозяйство </w:t>
      </w:r>
      <w:r w:rsidR="0007616D">
        <w:rPr>
          <w:sz w:val="28"/>
          <w:szCs w:val="28"/>
        </w:rPr>
        <w:t>-</w:t>
      </w:r>
      <w:r w:rsidRPr="00DC51A7">
        <w:rPr>
          <w:sz w:val="28"/>
          <w:szCs w:val="28"/>
        </w:rPr>
        <w:t>9,95</w:t>
      </w:r>
      <w:r w:rsidR="0007616D">
        <w:rPr>
          <w:sz w:val="28"/>
          <w:szCs w:val="28"/>
        </w:rPr>
        <w:t>процента</w:t>
      </w:r>
      <w:r w:rsidRPr="00DC51A7">
        <w:rPr>
          <w:sz w:val="28"/>
          <w:szCs w:val="28"/>
        </w:rPr>
        <w:t>.</w:t>
      </w:r>
    </w:p>
    <w:p w:rsidR="00034C2D" w:rsidRPr="00034C2D" w:rsidRDefault="00034C2D" w:rsidP="00034C2D">
      <w:pPr>
        <w:spacing w:after="0"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64D9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034C2D">
        <w:t xml:space="preserve"> </w:t>
      </w:r>
      <w:r w:rsidRPr="00034C2D">
        <w:rPr>
          <w:sz w:val="28"/>
          <w:szCs w:val="28"/>
        </w:rPr>
        <w:t>Исполнение по источникам финансирования дефицита бюджета является изменение остатков средств на едином счете бюджета в сумме 4 523,95 тыс. рублей.</w:t>
      </w:r>
    </w:p>
    <w:p w:rsidR="00034C2D" w:rsidRDefault="00B47995" w:rsidP="00034C2D">
      <w:pPr>
        <w:spacing w:after="0"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034C2D" w:rsidRPr="00034C2D">
        <w:rPr>
          <w:sz w:val="28"/>
          <w:szCs w:val="28"/>
        </w:rPr>
        <w:t>По состоянию на 01.07.2018 года муниципальный долг муниципального образования Спицевского сельсовета отсутствует, муниципальные гарантии не предоставлялись.</w:t>
      </w:r>
    </w:p>
    <w:p w:rsidR="001033BD" w:rsidRDefault="00B47995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B47DD">
        <w:rPr>
          <w:rFonts w:ascii="Times New Roman" w:hAnsi="Times New Roman" w:cs="Times New Roman"/>
          <w:sz w:val="28"/>
          <w:szCs w:val="28"/>
        </w:rPr>
        <w:t>.</w:t>
      </w:r>
      <w:r w:rsidR="00B86065">
        <w:rPr>
          <w:rFonts w:ascii="Times New Roman" w:hAnsi="Times New Roman" w:cs="Times New Roman"/>
          <w:sz w:val="28"/>
          <w:szCs w:val="28"/>
        </w:rPr>
        <w:t>В</w:t>
      </w:r>
      <w:r w:rsidR="00691EA6" w:rsidRPr="00FB47DD">
        <w:rPr>
          <w:rFonts w:ascii="Times New Roman" w:hAnsi="Times New Roman" w:cs="Times New Roman"/>
          <w:sz w:val="28"/>
          <w:szCs w:val="28"/>
        </w:rPr>
        <w:t>о</w:t>
      </w:r>
      <w:r w:rsidR="009F1267" w:rsidRPr="00FB47DD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FB47DD">
        <w:rPr>
          <w:rFonts w:ascii="Times New Roman" w:hAnsi="Times New Roman" w:cs="Times New Roman"/>
          <w:sz w:val="28"/>
          <w:szCs w:val="28"/>
        </w:rPr>
        <w:t>ы</w:t>
      </w:r>
      <w:r w:rsidR="009F1267" w:rsidRPr="00FB47DD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Default="00B47995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33BD">
        <w:rPr>
          <w:rFonts w:ascii="Times New Roman" w:hAnsi="Times New Roman" w:cs="Times New Roman"/>
          <w:sz w:val="28"/>
          <w:szCs w:val="28"/>
        </w:rPr>
        <w:t>. Выводы:</w:t>
      </w:r>
    </w:p>
    <w:p w:rsidR="001033BD" w:rsidRPr="001033BD" w:rsidRDefault="00B47995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33BD">
        <w:rPr>
          <w:rFonts w:ascii="Times New Roman" w:hAnsi="Times New Roman" w:cs="Times New Roman"/>
          <w:sz w:val="28"/>
          <w:szCs w:val="28"/>
        </w:rPr>
        <w:t>.1.</w:t>
      </w:r>
      <w:r w:rsidR="00AD5482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считает, что представленный отчет об исполнении бюджета </w:t>
      </w:r>
      <w:r w:rsidR="00AD5482">
        <w:rPr>
          <w:sz w:val="28"/>
          <w:szCs w:val="28"/>
        </w:rPr>
        <w:t xml:space="preserve">муниципального образования Спицевского сельсовета Грачевского района Ставропольского края </w:t>
      </w:r>
      <w:r w:rsidR="00D6727A" w:rsidRPr="00A02B31">
        <w:rPr>
          <w:sz w:val="28"/>
          <w:szCs w:val="28"/>
        </w:rPr>
        <w:t>за первое полугод</w:t>
      </w:r>
      <w:r w:rsidR="00FB47DD" w:rsidRPr="00A02B31">
        <w:rPr>
          <w:sz w:val="28"/>
          <w:szCs w:val="28"/>
        </w:rPr>
        <w:t>ие 2018 года</w:t>
      </w:r>
      <w:r w:rsidR="00AD5482">
        <w:rPr>
          <w:sz w:val="28"/>
          <w:szCs w:val="28"/>
        </w:rPr>
        <w:t xml:space="preserve"> может быть принят к рассмотрению Советом депутатов муниципального образования Спицевского сельсовета Грачевского района Ставропольского края</w:t>
      </w:r>
      <w:r w:rsidR="001033BD">
        <w:rPr>
          <w:sz w:val="28"/>
          <w:szCs w:val="28"/>
        </w:rPr>
        <w:t xml:space="preserve"> в установленном порядке, с учетом следующих предложений:</w:t>
      </w:r>
    </w:p>
    <w:p w:rsidR="00034C2D" w:rsidRDefault="001033BD" w:rsidP="0003352A">
      <w:pPr>
        <w:spacing w:line="24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усилить контроль и принять меры по своевременному и полному поступлению в бюджет муниципального образования всех доходных источников, в том числе налоговых и неналоговых поступлений;</w:t>
      </w:r>
    </w:p>
    <w:p w:rsidR="001033BD" w:rsidRDefault="001033BD" w:rsidP="0003352A">
      <w:pPr>
        <w:spacing w:line="24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пропорциональное исполнение бюджета муниципального образования Спицевского сельсовета по разделам и подразделам бюджетной классификации.</w:t>
      </w:r>
    </w:p>
    <w:p w:rsidR="0089236D" w:rsidRDefault="0089236D" w:rsidP="00A02B31">
      <w:pPr>
        <w:spacing w:line="240" w:lineRule="auto"/>
        <w:ind w:right="-284" w:firstLine="708"/>
        <w:jc w:val="both"/>
        <w:rPr>
          <w:sz w:val="28"/>
          <w:szCs w:val="28"/>
        </w:rPr>
      </w:pPr>
    </w:p>
    <w:p w:rsidR="00B86065" w:rsidRDefault="00B86065" w:rsidP="000623E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B03" w:rsidRPr="00A10521" w:rsidRDefault="00757B03" w:rsidP="000623E0">
      <w:pPr>
        <w:widowControl w:val="0"/>
        <w:suppressAutoHyphens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757B03" w:rsidRPr="00A10521" w:rsidRDefault="00757B03" w:rsidP="000623E0">
      <w:pPr>
        <w:widowControl w:val="0"/>
        <w:suppressAutoHyphens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7FB1" w:rsidRPr="00A10521" w:rsidRDefault="00AE7FB1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F723A" w:rsidRPr="00A10521" w:rsidRDefault="00EF723A" w:rsidP="000623E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F723A" w:rsidRPr="00A10521" w:rsidSect="00ED4EF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12FD6"/>
    <w:rsid w:val="0003352A"/>
    <w:rsid w:val="00034C2D"/>
    <w:rsid w:val="00042461"/>
    <w:rsid w:val="00052C6E"/>
    <w:rsid w:val="000623E0"/>
    <w:rsid w:val="0007616D"/>
    <w:rsid w:val="000A35AE"/>
    <w:rsid w:val="000E021D"/>
    <w:rsid w:val="000E499E"/>
    <w:rsid w:val="001033BD"/>
    <w:rsid w:val="00115FA9"/>
    <w:rsid w:val="001A3ED8"/>
    <w:rsid w:val="001B03B7"/>
    <w:rsid w:val="001B406E"/>
    <w:rsid w:val="001B6944"/>
    <w:rsid w:val="001D7CF4"/>
    <w:rsid w:val="001F0252"/>
    <w:rsid w:val="001F079C"/>
    <w:rsid w:val="00233F86"/>
    <w:rsid w:val="00240BF4"/>
    <w:rsid w:val="0026189A"/>
    <w:rsid w:val="0027438B"/>
    <w:rsid w:val="002A1D3E"/>
    <w:rsid w:val="0032592A"/>
    <w:rsid w:val="0034482B"/>
    <w:rsid w:val="003603FF"/>
    <w:rsid w:val="00375145"/>
    <w:rsid w:val="00385F95"/>
    <w:rsid w:val="003C20F8"/>
    <w:rsid w:val="003D2693"/>
    <w:rsid w:val="003E61AA"/>
    <w:rsid w:val="003F5D91"/>
    <w:rsid w:val="0041228E"/>
    <w:rsid w:val="00412D84"/>
    <w:rsid w:val="00413099"/>
    <w:rsid w:val="00433913"/>
    <w:rsid w:val="004604D1"/>
    <w:rsid w:val="004638F5"/>
    <w:rsid w:val="004845D1"/>
    <w:rsid w:val="004A7485"/>
    <w:rsid w:val="004D3652"/>
    <w:rsid w:val="004E31E7"/>
    <w:rsid w:val="004F1E52"/>
    <w:rsid w:val="004F754B"/>
    <w:rsid w:val="00512574"/>
    <w:rsid w:val="00513782"/>
    <w:rsid w:val="0051726F"/>
    <w:rsid w:val="00517C8C"/>
    <w:rsid w:val="00563CDB"/>
    <w:rsid w:val="00566B92"/>
    <w:rsid w:val="00576CA5"/>
    <w:rsid w:val="00591D97"/>
    <w:rsid w:val="005C3A95"/>
    <w:rsid w:val="00601E47"/>
    <w:rsid w:val="00612A3C"/>
    <w:rsid w:val="00616823"/>
    <w:rsid w:val="006175ED"/>
    <w:rsid w:val="00650961"/>
    <w:rsid w:val="00654A44"/>
    <w:rsid w:val="00663314"/>
    <w:rsid w:val="00671AD3"/>
    <w:rsid w:val="00691EA6"/>
    <w:rsid w:val="006A7FED"/>
    <w:rsid w:val="006B0DBF"/>
    <w:rsid w:val="006B2B89"/>
    <w:rsid w:val="006B6ABB"/>
    <w:rsid w:val="006F1B3C"/>
    <w:rsid w:val="006F29FB"/>
    <w:rsid w:val="0070194A"/>
    <w:rsid w:val="00731EC6"/>
    <w:rsid w:val="007510DB"/>
    <w:rsid w:val="00757B03"/>
    <w:rsid w:val="00785869"/>
    <w:rsid w:val="00791002"/>
    <w:rsid w:val="007A1A48"/>
    <w:rsid w:val="007C2AAF"/>
    <w:rsid w:val="008045CE"/>
    <w:rsid w:val="00817433"/>
    <w:rsid w:val="00831B19"/>
    <w:rsid w:val="00840998"/>
    <w:rsid w:val="00843F86"/>
    <w:rsid w:val="00861D09"/>
    <w:rsid w:val="00871B0C"/>
    <w:rsid w:val="0089236D"/>
    <w:rsid w:val="008A4E02"/>
    <w:rsid w:val="008A7D22"/>
    <w:rsid w:val="008B77AA"/>
    <w:rsid w:val="008C6FF4"/>
    <w:rsid w:val="00954DD5"/>
    <w:rsid w:val="00967FDD"/>
    <w:rsid w:val="00984AB0"/>
    <w:rsid w:val="009D2B16"/>
    <w:rsid w:val="009D6882"/>
    <w:rsid w:val="009E0D77"/>
    <w:rsid w:val="009F1267"/>
    <w:rsid w:val="00A0249F"/>
    <w:rsid w:val="00A02B31"/>
    <w:rsid w:val="00A10521"/>
    <w:rsid w:val="00A21D16"/>
    <w:rsid w:val="00A3152F"/>
    <w:rsid w:val="00A537FB"/>
    <w:rsid w:val="00A64D97"/>
    <w:rsid w:val="00A747B0"/>
    <w:rsid w:val="00A85077"/>
    <w:rsid w:val="00AD3270"/>
    <w:rsid w:val="00AD5482"/>
    <w:rsid w:val="00AE7FB1"/>
    <w:rsid w:val="00AF0BCF"/>
    <w:rsid w:val="00B24D56"/>
    <w:rsid w:val="00B42546"/>
    <w:rsid w:val="00B468D5"/>
    <w:rsid w:val="00B47995"/>
    <w:rsid w:val="00B61503"/>
    <w:rsid w:val="00B65ABE"/>
    <w:rsid w:val="00B74C35"/>
    <w:rsid w:val="00B8284E"/>
    <w:rsid w:val="00B86065"/>
    <w:rsid w:val="00B92C2E"/>
    <w:rsid w:val="00BC0C8D"/>
    <w:rsid w:val="00BD1BF3"/>
    <w:rsid w:val="00BE3D5B"/>
    <w:rsid w:val="00C16D43"/>
    <w:rsid w:val="00C22055"/>
    <w:rsid w:val="00C25332"/>
    <w:rsid w:val="00C25CD6"/>
    <w:rsid w:val="00C26155"/>
    <w:rsid w:val="00C34714"/>
    <w:rsid w:val="00C3655E"/>
    <w:rsid w:val="00C4681C"/>
    <w:rsid w:val="00C547D8"/>
    <w:rsid w:val="00C70356"/>
    <w:rsid w:val="00C710D8"/>
    <w:rsid w:val="00C90DC8"/>
    <w:rsid w:val="00CA35C0"/>
    <w:rsid w:val="00CA517E"/>
    <w:rsid w:val="00CB3964"/>
    <w:rsid w:val="00D30EC5"/>
    <w:rsid w:val="00D35018"/>
    <w:rsid w:val="00D628DD"/>
    <w:rsid w:val="00D6727A"/>
    <w:rsid w:val="00D737A1"/>
    <w:rsid w:val="00D73D50"/>
    <w:rsid w:val="00D757A6"/>
    <w:rsid w:val="00D8459A"/>
    <w:rsid w:val="00D90E63"/>
    <w:rsid w:val="00D91856"/>
    <w:rsid w:val="00DB4167"/>
    <w:rsid w:val="00DC51A7"/>
    <w:rsid w:val="00DD0417"/>
    <w:rsid w:val="00DD6617"/>
    <w:rsid w:val="00DF0192"/>
    <w:rsid w:val="00E10392"/>
    <w:rsid w:val="00E20BF9"/>
    <w:rsid w:val="00E5342E"/>
    <w:rsid w:val="00E60642"/>
    <w:rsid w:val="00E61BF9"/>
    <w:rsid w:val="00E77E57"/>
    <w:rsid w:val="00E9362F"/>
    <w:rsid w:val="00EB79A4"/>
    <w:rsid w:val="00EC21DF"/>
    <w:rsid w:val="00ED4EF7"/>
    <w:rsid w:val="00EF723A"/>
    <w:rsid w:val="00F26621"/>
    <w:rsid w:val="00F44C04"/>
    <w:rsid w:val="00F62C0C"/>
    <w:rsid w:val="00F70A2A"/>
    <w:rsid w:val="00F920EB"/>
    <w:rsid w:val="00FA01D8"/>
    <w:rsid w:val="00FB47DD"/>
    <w:rsid w:val="00FC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4C45C-A1E5-40FC-936B-BC34490E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2</cp:revision>
  <cp:lastPrinted>2018-08-17T07:40:00Z</cp:lastPrinted>
  <dcterms:created xsi:type="dcterms:W3CDTF">2018-12-26T07:10:00Z</dcterms:created>
  <dcterms:modified xsi:type="dcterms:W3CDTF">2018-12-26T07:10:00Z</dcterms:modified>
</cp:coreProperties>
</file>