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687BAC" w:rsidRDefault="002305F1" w:rsidP="00EB79A4">
      <w:pPr>
        <w:pStyle w:val="2"/>
        <w:numPr>
          <w:ilvl w:val="0"/>
          <w:numId w:val="0"/>
        </w:numPr>
        <w:ind w:left="568" w:right="-284"/>
      </w:pPr>
      <w:r>
        <w:t>ОТЧЕТ</w:t>
      </w:r>
    </w:p>
    <w:p w:rsidR="00F26621" w:rsidRDefault="002305F1" w:rsidP="00EB79A4">
      <w:pPr>
        <w:pStyle w:val="3"/>
        <w:numPr>
          <w:ilvl w:val="0"/>
          <w:numId w:val="0"/>
        </w:numPr>
        <w:spacing w:after="60"/>
        <w:ind w:right="-284"/>
      </w:pPr>
      <w:r>
        <w:t>о результатах</w:t>
      </w:r>
      <w:r w:rsidR="00F26621" w:rsidRPr="00FE6464">
        <w:t xml:space="preserve"> </w:t>
      </w:r>
      <w:r w:rsidR="00F26621">
        <w:t>контрольного мероприятия</w:t>
      </w:r>
    </w:p>
    <w:p w:rsidR="00D30EC5" w:rsidRDefault="006A7FED" w:rsidP="00B4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6621">
        <w:rPr>
          <w:rFonts w:ascii="Times New Roman" w:hAnsi="Times New Roman" w:cs="Times New Roman"/>
          <w:sz w:val="28"/>
          <w:szCs w:val="28"/>
        </w:rPr>
        <w:t>В</w:t>
      </w:r>
      <w:r w:rsidR="00F26621" w:rsidRPr="00F26621">
        <w:rPr>
          <w:rFonts w:ascii="Times New Roman" w:hAnsi="Times New Roman" w:cs="Times New Roman"/>
          <w:sz w:val="28"/>
          <w:szCs w:val="28"/>
        </w:rPr>
        <w:t>нешняя</w:t>
      </w:r>
      <w:r w:rsidR="00F26621">
        <w:rPr>
          <w:rFonts w:ascii="Times New Roman" w:hAnsi="Times New Roman" w:cs="Times New Roman"/>
          <w:sz w:val="28"/>
          <w:szCs w:val="28"/>
        </w:rPr>
        <w:t xml:space="preserve"> проверка годов</w:t>
      </w:r>
      <w:r w:rsidR="00DF0192">
        <w:rPr>
          <w:rFonts w:ascii="Times New Roman" w:hAnsi="Times New Roman" w:cs="Times New Roman"/>
          <w:sz w:val="28"/>
          <w:szCs w:val="28"/>
        </w:rPr>
        <w:t>ого</w:t>
      </w:r>
      <w:r w:rsidR="00F26621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DF0192">
        <w:rPr>
          <w:rFonts w:ascii="Times New Roman" w:hAnsi="Times New Roman" w:cs="Times New Roman"/>
          <w:sz w:val="28"/>
          <w:szCs w:val="28"/>
        </w:rPr>
        <w:t>а</w:t>
      </w:r>
      <w:r w:rsidR="00F26621"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 w:rsidR="00DF0192">
        <w:rPr>
          <w:rFonts w:ascii="Times New Roman" w:hAnsi="Times New Roman" w:cs="Times New Roman"/>
          <w:sz w:val="28"/>
          <w:szCs w:val="28"/>
        </w:rPr>
        <w:t>а</w:t>
      </w:r>
      <w:r w:rsidR="0032592A">
        <w:rPr>
          <w:rFonts w:ascii="Times New Roman" w:hAnsi="Times New Roman" w:cs="Times New Roman"/>
          <w:sz w:val="28"/>
          <w:szCs w:val="28"/>
        </w:rPr>
        <w:t xml:space="preserve"> </w:t>
      </w:r>
      <w:r w:rsidR="008C6F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58E6">
        <w:rPr>
          <w:rFonts w:ascii="Times New Roman" w:hAnsi="Times New Roman" w:cs="Times New Roman"/>
          <w:sz w:val="28"/>
          <w:szCs w:val="28"/>
        </w:rPr>
        <w:t>села Бешпагир</w:t>
      </w:r>
      <w:r w:rsidR="00C26155">
        <w:rPr>
          <w:rFonts w:ascii="Times New Roman" w:hAnsi="Times New Roman" w:cs="Times New Roman"/>
          <w:sz w:val="28"/>
          <w:szCs w:val="28"/>
        </w:rPr>
        <w:t xml:space="preserve"> </w:t>
      </w:r>
      <w:r w:rsidR="00DF0192" w:rsidRPr="00C26155">
        <w:rPr>
          <w:rFonts w:ascii="Times New Roman" w:hAnsi="Times New Roman" w:cs="Times New Roman"/>
          <w:sz w:val="28"/>
          <w:szCs w:val="28"/>
        </w:rPr>
        <w:t xml:space="preserve"> </w:t>
      </w:r>
      <w:r w:rsidR="00F26621" w:rsidRPr="00C26155">
        <w:rPr>
          <w:rFonts w:ascii="Times New Roman" w:hAnsi="Times New Roman" w:cs="Times New Roman"/>
          <w:sz w:val="28"/>
          <w:szCs w:val="28"/>
        </w:rPr>
        <w:t>Грачевского района</w:t>
      </w:r>
      <w:r w:rsidR="00C26155">
        <w:rPr>
          <w:rFonts w:ascii="Times New Roman" w:hAnsi="Times New Roman" w:cs="Times New Roman"/>
          <w:sz w:val="28"/>
          <w:szCs w:val="28"/>
        </w:rPr>
        <w:t xml:space="preserve"> Ставропольского края за 201</w:t>
      </w:r>
      <w:r w:rsidR="00981D32">
        <w:rPr>
          <w:rFonts w:ascii="Times New Roman" w:hAnsi="Times New Roman" w:cs="Times New Roman"/>
          <w:sz w:val="28"/>
          <w:szCs w:val="28"/>
        </w:rPr>
        <w:t>5</w:t>
      </w:r>
      <w:r w:rsidR="00C261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2E20" w:rsidRDefault="00952E20" w:rsidP="00B4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DBF" w:rsidRDefault="006B0DBF" w:rsidP="00B4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E20" w:rsidRDefault="00952E20" w:rsidP="00B4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D32" w:rsidRPr="00981D32" w:rsidRDefault="00F26621" w:rsidP="00981D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32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981D32" w:rsidRPr="00981D32">
        <w:rPr>
          <w:rFonts w:ascii="Times New Roman" w:hAnsi="Times New Roman" w:cs="Times New Roman"/>
          <w:b/>
          <w:sz w:val="28"/>
          <w:szCs w:val="28"/>
        </w:rPr>
        <w:t>:</w:t>
      </w:r>
    </w:p>
    <w:p w:rsidR="00981D32" w:rsidRPr="00981D32" w:rsidRDefault="00981D32" w:rsidP="00981D32">
      <w:pPr>
        <w:jc w:val="both"/>
        <w:rPr>
          <w:sz w:val="28"/>
          <w:szCs w:val="28"/>
        </w:rPr>
      </w:pPr>
      <w:r>
        <w:t xml:space="preserve">       </w:t>
      </w:r>
      <w:proofErr w:type="gramStart"/>
      <w:r w:rsidRPr="00981D32">
        <w:rPr>
          <w:rFonts w:eastAsia="Times New Roman"/>
          <w:sz w:val="28"/>
          <w:szCs w:val="28"/>
        </w:rPr>
        <w:t xml:space="preserve">Соглашение о передаче полномочий внешнего муниципального контроля  от 18.01.2015 № 7 , подпунктов 3.1.1 и 3.1.2 раздела 3  Плана работы </w:t>
      </w:r>
      <w:r>
        <w:rPr>
          <w:rFonts w:eastAsia="Times New Roman"/>
          <w:sz w:val="28"/>
          <w:szCs w:val="28"/>
        </w:rPr>
        <w:t>К</w:t>
      </w:r>
      <w:r w:rsidRPr="00981D32">
        <w:rPr>
          <w:rFonts w:eastAsia="Times New Roman"/>
          <w:sz w:val="28"/>
          <w:szCs w:val="28"/>
        </w:rPr>
        <w:t>онтрольно-счетной комиссии Грачевского муниципального района на 2016 год, утвержденного Приказом председателя КСК от 28.12.2015 № 69, п.1 ст. 8 Положения о Контрольно-счетной комиссии Грачевского муниципального района Ставропольского края, Приказ председателя КСК Грачевского района от 01 апреля  2016</w:t>
      </w:r>
      <w:r w:rsidR="004F2F85">
        <w:rPr>
          <w:rFonts w:eastAsia="Times New Roman"/>
          <w:sz w:val="28"/>
          <w:szCs w:val="28"/>
        </w:rPr>
        <w:t xml:space="preserve"> </w:t>
      </w:r>
      <w:r w:rsidRPr="00981D32">
        <w:rPr>
          <w:rFonts w:eastAsia="Times New Roman"/>
          <w:sz w:val="28"/>
          <w:szCs w:val="28"/>
        </w:rPr>
        <w:t>года</w:t>
      </w:r>
      <w:r w:rsidR="004F2F85">
        <w:rPr>
          <w:rFonts w:eastAsia="Times New Roman"/>
          <w:sz w:val="28"/>
          <w:szCs w:val="28"/>
        </w:rPr>
        <w:t xml:space="preserve"> </w:t>
      </w:r>
      <w:r w:rsidRPr="00981D32">
        <w:rPr>
          <w:rFonts w:eastAsia="Times New Roman"/>
          <w:sz w:val="28"/>
          <w:szCs w:val="28"/>
        </w:rPr>
        <w:t xml:space="preserve"> № 19.</w:t>
      </w:r>
      <w:proofErr w:type="gramEnd"/>
    </w:p>
    <w:p w:rsidR="00412D84" w:rsidRPr="00412D84" w:rsidRDefault="00412D84" w:rsidP="0041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981D32" w:rsidRDefault="00C22055" w:rsidP="00BC0C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32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</w:p>
    <w:p w:rsidR="00C4681C" w:rsidRDefault="00D737A1" w:rsidP="0028411F">
      <w:pPr>
        <w:pStyle w:val="a4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1DF">
        <w:rPr>
          <w:rFonts w:ascii="Times New Roman" w:hAnsi="Times New Roman" w:cs="Times New Roman"/>
          <w:sz w:val="28"/>
          <w:szCs w:val="28"/>
        </w:rPr>
        <w:t xml:space="preserve"> </w:t>
      </w:r>
      <w:r w:rsidR="00791002">
        <w:rPr>
          <w:rFonts w:ascii="Times New Roman" w:hAnsi="Times New Roman" w:cs="Times New Roman"/>
          <w:sz w:val="28"/>
          <w:szCs w:val="28"/>
        </w:rPr>
        <w:t>г</w:t>
      </w:r>
      <w:r w:rsidR="00EC21DF">
        <w:rPr>
          <w:rFonts w:ascii="Times New Roman" w:hAnsi="Times New Roman" w:cs="Times New Roman"/>
          <w:sz w:val="28"/>
          <w:szCs w:val="28"/>
        </w:rPr>
        <w:t>одов</w:t>
      </w:r>
      <w:r w:rsidR="00DF0192">
        <w:rPr>
          <w:rFonts w:ascii="Times New Roman" w:hAnsi="Times New Roman" w:cs="Times New Roman"/>
          <w:sz w:val="28"/>
          <w:szCs w:val="28"/>
        </w:rPr>
        <w:t xml:space="preserve">ой </w:t>
      </w:r>
      <w:r w:rsidR="00EC21D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DF0192">
        <w:rPr>
          <w:rFonts w:ascii="Times New Roman" w:hAnsi="Times New Roman" w:cs="Times New Roman"/>
          <w:sz w:val="28"/>
          <w:szCs w:val="28"/>
        </w:rPr>
        <w:t xml:space="preserve"> </w:t>
      </w:r>
      <w:r w:rsidR="00EC21DF">
        <w:rPr>
          <w:rFonts w:ascii="Times New Roman" w:hAnsi="Times New Roman" w:cs="Times New Roman"/>
          <w:sz w:val="28"/>
          <w:szCs w:val="28"/>
        </w:rPr>
        <w:t xml:space="preserve">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1DF">
        <w:rPr>
          <w:rFonts w:ascii="Times New Roman" w:hAnsi="Times New Roman" w:cs="Times New Roman"/>
          <w:sz w:val="28"/>
          <w:szCs w:val="28"/>
        </w:rPr>
        <w:t>бюджет</w:t>
      </w:r>
      <w:r w:rsidR="00DF0192">
        <w:rPr>
          <w:rFonts w:ascii="Times New Roman" w:hAnsi="Times New Roman" w:cs="Times New Roman"/>
          <w:sz w:val="28"/>
          <w:szCs w:val="28"/>
        </w:rPr>
        <w:t xml:space="preserve">а </w:t>
      </w:r>
      <w:r w:rsidR="008C6F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592A">
        <w:rPr>
          <w:rFonts w:ascii="Times New Roman" w:hAnsi="Times New Roman" w:cs="Times New Roman"/>
          <w:sz w:val="28"/>
          <w:szCs w:val="28"/>
        </w:rPr>
        <w:t xml:space="preserve"> </w:t>
      </w:r>
      <w:r w:rsidR="001058E6">
        <w:rPr>
          <w:rFonts w:ascii="Times New Roman" w:hAnsi="Times New Roman" w:cs="Times New Roman"/>
          <w:sz w:val="28"/>
          <w:szCs w:val="28"/>
        </w:rPr>
        <w:t xml:space="preserve">села Бешпагир 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  <w:r w:rsidR="00DF0192">
        <w:rPr>
          <w:rFonts w:ascii="Times New Roman" w:hAnsi="Times New Roman" w:cs="Times New Roman"/>
          <w:sz w:val="28"/>
          <w:szCs w:val="28"/>
        </w:rPr>
        <w:t xml:space="preserve"> </w:t>
      </w:r>
      <w:r w:rsidR="00EC21DF">
        <w:rPr>
          <w:rFonts w:ascii="Times New Roman" w:hAnsi="Times New Roman" w:cs="Times New Roman"/>
          <w:sz w:val="28"/>
          <w:szCs w:val="28"/>
        </w:rPr>
        <w:t xml:space="preserve"> за 201</w:t>
      </w:r>
      <w:r w:rsidR="00981D32">
        <w:rPr>
          <w:rFonts w:ascii="Times New Roman" w:hAnsi="Times New Roman" w:cs="Times New Roman"/>
          <w:sz w:val="28"/>
          <w:szCs w:val="28"/>
        </w:rPr>
        <w:t>5</w:t>
      </w:r>
      <w:r w:rsidR="0043391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12D84" w:rsidRDefault="004638F5" w:rsidP="0028411F">
      <w:pPr>
        <w:pStyle w:val="a4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E5342E">
        <w:rPr>
          <w:rFonts w:ascii="Times New Roman" w:hAnsi="Times New Roman" w:cs="Times New Roman"/>
          <w:sz w:val="28"/>
          <w:szCs w:val="28"/>
        </w:rPr>
        <w:t xml:space="preserve">- </w:t>
      </w:r>
      <w:r w:rsidRPr="00A66188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A66188">
        <w:rPr>
          <w:rFonts w:ascii="Times New Roman" w:hAnsi="Times New Roman" w:cs="Times New Roman"/>
          <w:sz w:val="28"/>
          <w:szCs w:val="28"/>
        </w:rPr>
        <w:t>решения</w:t>
      </w:r>
      <w:r w:rsidRPr="00E5342E">
        <w:rPr>
          <w:rFonts w:ascii="Times New Roman" w:hAnsi="Times New Roman" w:cs="Times New Roman"/>
          <w:sz w:val="28"/>
          <w:szCs w:val="28"/>
        </w:rPr>
        <w:t xml:space="preserve"> </w:t>
      </w:r>
      <w:r w:rsidR="00E14270">
        <w:rPr>
          <w:rFonts w:ascii="Times New Roman" w:hAnsi="Times New Roman" w:cs="Times New Roman"/>
          <w:sz w:val="28"/>
          <w:szCs w:val="28"/>
        </w:rPr>
        <w:t>с</w:t>
      </w:r>
      <w:r w:rsidRPr="00E5342E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4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58E6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1058E6">
        <w:rPr>
          <w:rFonts w:ascii="Times New Roman" w:hAnsi="Times New Roman" w:cs="Times New Roman"/>
          <w:sz w:val="28"/>
          <w:szCs w:val="28"/>
        </w:rPr>
        <w:t xml:space="preserve"> Бешпагир </w:t>
      </w:r>
      <w:r w:rsidR="00E5342E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«Об исполнении бюджета муниципального образования </w:t>
      </w:r>
      <w:r w:rsidR="001058E6">
        <w:rPr>
          <w:rFonts w:ascii="Times New Roman" w:hAnsi="Times New Roman" w:cs="Times New Roman"/>
          <w:sz w:val="28"/>
          <w:szCs w:val="28"/>
        </w:rPr>
        <w:t>села Бешпагир</w:t>
      </w:r>
      <w:r w:rsidR="00E5342E">
        <w:rPr>
          <w:rFonts w:ascii="Times New Roman" w:hAnsi="Times New Roman" w:cs="Times New Roman"/>
          <w:sz w:val="28"/>
          <w:szCs w:val="28"/>
        </w:rPr>
        <w:t xml:space="preserve"> Грачевского района  Ставропольского края</w:t>
      </w:r>
      <w:r w:rsidR="00E70ADD">
        <w:rPr>
          <w:rFonts w:ascii="Times New Roman" w:hAnsi="Times New Roman" w:cs="Times New Roman"/>
          <w:sz w:val="28"/>
          <w:szCs w:val="28"/>
        </w:rPr>
        <w:t xml:space="preserve"> за 201</w:t>
      </w:r>
      <w:r w:rsidR="00981D32">
        <w:rPr>
          <w:rFonts w:ascii="Times New Roman" w:hAnsi="Times New Roman" w:cs="Times New Roman"/>
          <w:sz w:val="28"/>
          <w:szCs w:val="28"/>
        </w:rPr>
        <w:t>5</w:t>
      </w:r>
      <w:r w:rsidR="00E70ADD">
        <w:rPr>
          <w:rFonts w:ascii="Times New Roman" w:hAnsi="Times New Roman" w:cs="Times New Roman"/>
          <w:sz w:val="28"/>
          <w:szCs w:val="28"/>
        </w:rPr>
        <w:t xml:space="preserve"> год</w:t>
      </w:r>
      <w:r w:rsidR="00E5342E">
        <w:rPr>
          <w:rFonts w:ascii="Times New Roman" w:hAnsi="Times New Roman" w:cs="Times New Roman"/>
          <w:sz w:val="28"/>
          <w:szCs w:val="28"/>
        </w:rPr>
        <w:t>».</w:t>
      </w:r>
    </w:p>
    <w:p w:rsidR="00952E20" w:rsidRDefault="00952E20" w:rsidP="0028411F">
      <w:pPr>
        <w:pStyle w:val="a4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4638F5" w:rsidRDefault="004638F5" w:rsidP="00B74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E20" w:rsidRDefault="00952E20" w:rsidP="00B74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55" w:rsidRPr="00981D32" w:rsidRDefault="00C22055" w:rsidP="00B74C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32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="00CA35C0" w:rsidRPr="00981D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EF7" w:rsidRDefault="00D737A1" w:rsidP="00B74C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5FAD">
        <w:rPr>
          <w:rFonts w:ascii="Times New Roman" w:hAnsi="Times New Roman" w:cs="Times New Roman"/>
          <w:sz w:val="28"/>
          <w:szCs w:val="28"/>
        </w:rPr>
        <w:t>Главный администратор средств бюджета муниципального образования села Бешпагир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7A1">
        <w:rPr>
          <w:rFonts w:ascii="Times New Roman" w:hAnsi="Times New Roman" w:cs="Times New Roman"/>
          <w:sz w:val="28"/>
          <w:szCs w:val="28"/>
        </w:rPr>
        <w:t xml:space="preserve">- </w:t>
      </w:r>
      <w:r w:rsidR="00791002">
        <w:rPr>
          <w:rFonts w:ascii="Times New Roman" w:hAnsi="Times New Roman" w:cs="Times New Roman"/>
          <w:sz w:val="28"/>
          <w:szCs w:val="28"/>
        </w:rPr>
        <w:t>а</w:t>
      </w:r>
      <w:r w:rsidR="00A21D16" w:rsidRPr="00D737A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D737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58E6">
        <w:rPr>
          <w:rFonts w:ascii="Times New Roman" w:hAnsi="Times New Roman" w:cs="Times New Roman"/>
          <w:sz w:val="28"/>
          <w:szCs w:val="28"/>
        </w:rPr>
        <w:t>села Бешпагир</w:t>
      </w: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DF0192" w:rsidRDefault="00DF0192" w:rsidP="00B74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1B1C" w:rsidRPr="00981D32" w:rsidRDefault="00C4681C" w:rsidP="00B74C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32">
        <w:rPr>
          <w:rFonts w:ascii="Times New Roman" w:hAnsi="Times New Roman" w:cs="Times New Roman"/>
          <w:b/>
          <w:sz w:val="28"/>
          <w:szCs w:val="28"/>
        </w:rPr>
        <w:t>Цели проведения внешней проверки:</w:t>
      </w:r>
    </w:p>
    <w:p w:rsidR="00A66188" w:rsidRDefault="00361B1C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B74C35" w:rsidRPr="00361B1C">
        <w:rPr>
          <w:rFonts w:ascii="Times New Roman" w:hAnsi="Times New Roman" w:cs="Times New Roman"/>
          <w:sz w:val="28"/>
          <w:szCs w:val="28"/>
        </w:rPr>
        <w:t>установление полноты</w:t>
      </w:r>
      <w:r w:rsidR="00675FAD">
        <w:rPr>
          <w:rFonts w:ascii="Times New Roman" w:hAnsi="Times New Roman" w:cs="Times New Roman"/>
          <w:sz w:val="28"/>
          <w:szCs w:val="28"/>
        </w:rPr>
        <w:t>, достоверности и сопоставимости</w:t>
      </w:r>
      <w:r w:rsidR="00B74C35" w:rsidRPr="00361B1C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A66188" w:rsidRPr="00361B1C">
        <w:rPr>
          <w:rFonts w:ascii="Times New Roman" w:hAnsi="Times New Roman" w:cs="Times New Roman"/>
          <w:sz w:val="28"/>
          <w:szCs w:val="28"/>
        </w:rPr>
        <w:t>вленной бюджетной отчетности</w:t>
      </w:r>
      <w:r w:rsidR="00675FAD">
        <w:rPr>
          <w:rFonts w:ascii="Times New Roman" w:hAnsi="Times New Roman" w:cs="Times New Roman"/>
          <w:sz w:val="28"/>
          <w:szCs w:val="28"/>
        </w:rPr>
        <w:t xml:space="preserve"> ГАБС, ПБС</w:t>
      </w:r>
      <w:r w:rsidR="00A66188" w:rsidRPr="00361B1C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C35" w:rsidRPr="00361B1C">
        <w:rPr>
          <w:rFonts w:ascii="Times New Roman" w:hAnsi="Times New Roman" w:cs="Times New Roman"/>
          <w:sz w:val="28"/>
          <w:szCs w:val="28"/>
        </w:rPr>
        <w:t xml:space="preserve">исполнении  бюджета муниципального образования  </w:t>
      </w:r>
      <w:r w:rsidR="001058E6" w:rsidRPr="00361B1C">
        <w:rPr>
          <w:rFonts w:ascii="Times New Roman" w:hAnsi="Times New Roman" w:cs="Times New Roman"/>
          <w:sz w:val="28"/>
          <w:szCs w:val="28"/>
        </w:rPr>
        <w:t>села Бешпагир,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C35">
        <w:rPr>
          <w:rFonts w:ascii="Times New Roman" w:hAnsi="Times New Roman" w:cs="Times New Roman"/>
          <w:sz w:val="28"/>
          <w:szCs w:val="28"/>
        </w:rPr>
        <w:t xml:space="preserve">ее соответствие установленным требованиям пункта 3 </w:t>
      </w:r>
      <w:r w:rsidR="001058E6">
        <w:rPr>
          <w:rFonts w:ascii="Times New Roman" w:hAnsi="Times New Roman" w:cs="Times New Roman"/>
          <w:sz w:val="28"/>
          <w:szCs w:val="28"/>
        </w:rPr>
        <w:t xml:space="preserve"> </w:t>
      </w:r>
      <w:r w:rsidR="00B74C35">
        <w:rPr>
          <w:rFonts w:ascii="Times New Roman" w:hAnsi="Times New Roman" w:cs="Times New Roman"/>
          <w:sz w:val="28"/>
          <w:szCs w:val="28"/>
        </w:rPr>
        <w:t xml:space="preserve">статьи 264.1 </w:t>
      </w:r>
      <w:r w:rsidR="00E14270">
        <w:rPr>
          <w:rFonts w:ascii="Times New Roman" w:hAnsi="Times New Roman" w:cs="Times New Roman"/>
          <w:sz w:val="28"/>
          <w:szCs w:val="28"/>
        </w:rPr>
        <w:t>БК РФ</w:t>
      </w:r>
      <w:r w:rsidR="00B74C35">
        <w:rPr>
          <w:rFonts w:ascii="Times New Roman" w:hAnsi="Times New Roman" w:cs="Times New Roman"/>
          <w:sz w:val="28"/>
          <w:szCs w:val="28"/>
        </w:rPr>
        <w:t xml:space="preserve">, положениям бюджетного законодательства Ставропольского края </w:t>
      </w:r>
      <w:r w:rsidR="00A66188">
        <w:rPr>
          <w:rFonts w:ascii="Times New Roman" w:hAnsi="Times New Roman" w:cs="Times New Roman"/>
          <w:sz w:val="28"/>
          <w:szCs w:val="28"/>
        </w:rPr>
        <w:t>и муниципальным правовым актам,</w:t>
      </w:r>
      <w:r w:rsidR="00B74C35">
        <w:rPr>
          <w:rFonts w:ascii="Times New Roman" w:hAnsi="Times New Roman" w:cs="Times New Roman"/>
          <w:sz w:val="28"/>
          <w:szCs w:val="28"/>
        </w:rPr>
        <w:t xml:space="preserve"> </w:t>
      </w:r>
      <w:r w:rsidR="006B6ABB">
        <w:rPr>
          <w:rFonts w:ascii="Times New Roman" w:hAnsi="Times New Roman" w:cs="Times New Roman"/>
          <w:sz w:val="28"/>
          <w:szCs w:val="28"/>
        </w:rPr>
        <w:t>р</w:t>
      </w:r>
      <w:r w:rsidR="00B74C35">
        <w:rPr>
          <w:rFonts w:ascii="Times New Roman" w:hAnsi="Times New Roman" w:cs="Times New Roman"/>
          <w:sz w:val="28"/>
          <w:szCs w:val="28"/>
        </w:rPr>
        <w:t>егулирующим бюджетный процесс в муниципальном образовании</w:t>
      </w:r>
      <w:r w:rsidR="00A66188">
        <w:rPr>
          <w:rFonts w:ascii="Times New Roman" w:hAnsi="Times New Roman" w:cs="Times New Roman"/>
          <w:sz w:val="28"/>
          <w:szCs w:val="28"/>
        </w:rPr>
        <w:t xml:space="preserve">  </w:t>
      </w:r>
      <w:r w:rsidR="001058E6">
        <w:rPr>
          <w:rFonts w:ascii="Times New Roman" w:hAnsi="Times New Roman" w:cs="Times New Roman"/>
          <w:sz w:val="28"/>
          <w:szCs w:val="28"/>
        </w:rPr>
        <w:t>села Бешпагир</w:t>
      </w:r>
      <w:r w:rsidR="00B74C35">
        <w:rPr>
          <w:rFonts w:ascii="Times New Roman" w:hAnsi="Times New Roman" w:cs="Times New Roman"/>
          <w:sz w:val="28"/>
          <w:szCs w:val="28"/>
        </w:rPr>
        <w:t xml:space="preserve">, Инструкции № 191н, </w:t>
      </w:r>
      <w:r w:rsidR="006B6ABB">
        <w:rPr>
          <w:rFonts w:ascii="Times New Roman" w:hAnsi="Times New Roman" w:cs="Times New Roman"/>
          <w:sz w:val="28"/>
          <w:szCs w:val="28"/>
        </w:rPr>
        <w:t>Инструкции № 157н, Инструкции № 162н;</w:t>
      </w:r>
      <w:proofErr w:type="gramEnd"/>
    </w:p>
    <w:p w:rsidR="00A66188" w:rsidRDefault="006B6ABB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 оценка достоверности и соответст</w:t>
      </w:r>
      <w:r w:rsidR="00A66188">
        <w:rPr>
          <w:rFonts w:ascii="Times New Roman" w:hAnsi="Times New Roman" w:cs="Times New Roman"/>
          <w:sz w:val="28"/>
          <w:szCs w:val="28"/>
        </w:rPr>
        <w:t>вия плановых показателей отчета</w:t>
      </w:r>
      <w:r w:rsidR="00361B1C">
        <w:rPr>
          <w:rFonts w:ascii="Times New Roman" w:hAnsi="Times New Roman" w:cs="Times New Roman"/>
          <w:sz w:val="28"/>
          <w:szCs w:val="28"/>
        </w:rPr>
        <w:t xml:space="preserve"> </w:t>
      </w:r>
      <w:r w:rsidR="00240B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исполнении бюджета показателям</w:t>
      </w:r>
      <w:r w:rsidR="00A6618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14270">
        <w:rPr>
          <w:rFonts w:ascii="Times New Roman" w:hAnsi="Times New Roman" w:cs="Times New Roman"/>
          <w:sz w:val="28"/>
          <w:szCs w:val="28"/>
        </w:rPr>
        <w:t>с</w:t>
      </w:r>
      <w:r w:rsidR="00A66188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8E6">
        <w:rPr>
          <w:rFonts w:ascii="Times New Roman" w:hAnsi="Times New Roman" w:cs="Times New Roman"/>
          <w:sz w:val="28"/>
          <w:szCs w:val="28"/>
        </w:rPr>
        <w:t>села Бешпагир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6188">
        <w:rPr>
          <w:rFonts w:ascii="Times New Roman" w:hAnsi="Times New Roman" w:cs="Times New Roman"/>
          <w:sz w:val="28"/>
          <w:szCs w:val="28"/>
        </w:rPr>
        <w:t xml:space="preserve">от </w:t>
      </w:r>
      <w:r w:rsidR="00981D32" w:rsidRPr="00981D32">
        <w:rPr>
          <w:rFonts w:ascii="Times New Roman" w:eastAsia="Times New Roman" w:hAnsi="Times New Roman" w:cs="Times New Roman"/>
          <w:sz w:val="28"/>
          <w:szCs w:val="28"/>
        </w:rPr>
        <w:t xml:space="preserve">15 декабря 2014 года № 193 </w:t>
      </w:r>
      <w:r w:rsidRPr="00A66188">
        <w:rPr>
          <w:rFonts w:ascii="Times New Roman" w:hAnsi="Times New Roman" w:cs="Times New Roman"/>
          <w:sz w:val="28"/>
          <w:szCs w:val="28"/>
        </w:rPr>
        <w:t>«О бюджете</w:t>
      </w:r>
      <w:r w:rsidR="00A6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58E6">
        <w:rPr>
          <w:rFonts w:ascii="Times New Roman" w:hAnsi="Times New Roman" w:cs="Times New Roman"/>
          <w:sz w:val="28"/>
          <w:szCs w:val="28"/>
        </w:rPr>
        <w:lastRenderedPageBreak/>
        <w:t xml:space="preserve">села Бешпагир </w:t>
      </w:r>
      <w:r w:rsidR="00A66188">
        <w:rPr>
          <w:rFonts w:ascii="Times New Roman" w:hAnsi="Times New Roman" w:cs="Times New Roman"/>
          <w:sz w:val="28"/>
          <w:szCs w:val="28"/>
        </w:rPr>
        <w:t xml:space="preserve"> Грачевского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на 201</w:t>
      </w:r>
      <w:r w:rsidR="00981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A66188">
        <w:rPr>
          <w:rFonts w:ascii="Times New Roman" w:hAnsi="Times New Roman" w:cs="Times New Roman"/>
          <w:sz w:val="28"/>
          <w:szCs w:val="28"/>
        </w:rPr>
        <w:t xml:space="preserve"> </w:t>
      </w:r>
      <w:r w:rsidR="00240BF4">
        <w:rPr>
          <w:rFonts w:ascii="Times New Roman" w:hAnsi="Times New Roman" w:cs="Times New Roman"/>
          <w:sz w:val="28"/>
          <w:szCs w:val="28"/>
        </w:rPr>
        <w:t xml:space="preserve"> 201</w:t>
      </w:r>
      <w:r w:rsidR="00981D32">
        <w:rPr>
          <w:rFonts w:ascii="Times New Roman" w:hAnsi="Times New Roman" w:cs="Times New Roman"/>
          <w:sz w:val="28"/>
          <w:szCs w:val="28"/>
        </w:rPr>
        <w:t>6</w:t>
      </w:r>
      <w:r w:rsidR="00240BF4">
        <w:rPr>
          <w:rFonts w:ascii="Times New Roman" w:hAnsi="Times New Roman" w:cs="Times New Roman"/>
          <w:sz w:val="28"/>
          <w:szCs w:val="28"/>
        </w:rPr>
        <w:t xml:space="preserve"> </w:t>
      </w:r>
      <w:r w:rsidR="00981D32">
        <w:rPr>
          <w:rFonts w:ascii="Times New Roman" w:hAnsi="Times New Roman" w:cs="Times New Roman"/>
          <w:sz w:val="28"/>
          <w:szCs w:val="28"/>
        </w:rPr>
        <w:t xml:space="preserve"> </w:t>
      </w:r>
      <w:r w:rsidR="00240BF4">
        <w:rPr>
          <w:rFonts w:ascii="Times New Roman" w:hAnsi="Times New Roman" w:cs="Times New Roman"/>
          <w:sz w:val="28"/>
          <w:szCs w:val="28"/>
        </w:rPr>
        <w:t>и</w:t>
      </w:r>
      <w:r w:rsidR="00981D32">
        <w:rPr>
          <w:rFonts w:ascii="Times New Roman" w:hAnsi="Times New Roman" w:cs="Times New Roman"/>
          <w:sz w:val="28"/>
          <w:szCs w:val="28"/>
        </w:rPr>
        <w:t xml:space="preserve"> </w:t>
      </w:r>
      <w:r w:rsidR="00240BF4">
        <w:rPr>
          <w:rFonts w:ascii="Times New Roman" w:hAnsi="Times New Roman" w:cs="Times New Roman"/>
          <w:sz w:val="28"/>
          <w:szCs w:val="28"/>
        </w:rPr>
        <w:t xml:space="preserve"> 201</w:t>
      </w:r>
      <w:r w:rsidR="00981D32">
        <w:rPr>
          <w:rFonts w:ascii="Times New Roman" w:hAnsi="Times New Roman" w:cs="Times New Roman"/>
          <w:sz w:val="28"/>
          <w:szCs w:val="28"/>
        </w:rPr>
        <w:t>7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188" w:rsidRDefault="006B6ABB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 установление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соответствия представленного проекта решения </w:t>
      </w:r>
      <w:r w:rsidR="00E142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</w:t>
      </w:r>
      <w:r w:rsidR="001058E6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1058E6">
        <w:rPr>
          <w:rFonts w:ascii="Times New Roman" w:hAnsi="Times New Roman" w:cs="Times New Roman"/>
          <w:sz w:val="28"/>
          <w:szCs w:val="28"/>
        </w:rPr>
        <w:t xml:space="preserve"> Бешпагир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188">
        <w:rPr>
          <w:rFonts w:ascii="Times New Roman" w:hAnsi="Times New Roman" w:cs="Times New Roman"/>
          <w:sz w:val="28"/>
          <w:szCs w:val="28"/>
        </w:rPr>
        <w:t xml:space="preserve">«Об исполнении </w:t>
      </w:r>
      <w:r w:rsidR="001F0252" w:rsidRPr="00A66188">
        <w:rPr>
          <w:rFonts w:ascii="Times New Roman" w:hAnsi="Times New Roman" w:cs="Times New Roman"/>
          <w:sz w:val="28"/>
          <w:szCs w:val="28"/>
        </w:rPr>
        <w:t>бюджета</w:t>
      </w:r>
      <w:r w:rsidR="00A66188">
        <w:rPr>
          <w:rFonts w:ascii="Times New Roman" w:hAnsi="Times New Roman" w:cs="Times New Roman"/>
          <w:sz w:val="28"/>
          <w:szCs w:val="28"/>
        </w:rPr>
        <w:t xml:space="preserve"> </w:t>
      </w:r>
      <w:r w:rsidR="001F02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58E6">
        <w:rPr>
          <w:rFonts w:ascii="Times New Roman" w:hAnsi="Times New Roman" w:cs="Times New Roman"/>
          <w:sz w:val="28"/>
          <w:szCs w:val="28"/>
        </w:rPr>
        <w:t xml:space="preserve"> села Бешпагир </w:t>
      </w:r>
      <w:r w:rsidR="001F0252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201</w:t>
      </w:r>
      <w:r w:rsidR="00981D32">
        <w:rPr>
          <w:rFonts w:ascii="Times New Roman" w:hAnsi="Times New Roman" w:cs="Times New Roman"/>
          <w:sz w:val="28"/>
          <w:szCs w:val="28"/>
        </w:rPr>
        <w:t>5</w:t>
      </w:r>
      <w:r w:rsidR="00A66188">
        <w:rPr>
          <w:rFonts w:ascii="Times New Roman" w:hAnsi="Times New Roman" w:cs="Times New Roman"/>
          <w:sz w:val="28"/>
          <w:szCs w:val="28"/>
        </w:rPr>
        <w:t xml:space="preserve"> год»  приложениям, документам </w:t>
      </w:r>
      <w:r w:rsidR="001F0252">
        <w:rPr>
          <w:rFonts w:ascii="Times New Roman" w:hAnsi="Times New Roman" w:cs="Times New Roman"/>
          <w:sz w:val="28"/>
          <w:szCs w:val="28"/>
        </w:rPr>
        <w:t>и материалам, действующему законодательству;</w:t>
      </w:r>
    </w:p>
    <w:p w:rsidR="00A66188" w:rsidRDefault="001F0252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 оценка полноты исполнения местного бюджета по объему и структуре доходов, расходных обязательств местного бюджета;</w:t>
      </w:r>
      <w:r w:rsidR="005E6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85" w:rsidRDefault="004F2F85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252" w:rsidRDefault="001F0252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3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B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Проверяемый период деятельности:    201</w:t>
      </w:r>
      <w:r w:rsidR="00981D32">
        <w:rPr>
          <w:rFonts w:ascii="Times New Roman" w:hAnsi="Times New Roman" w:cs="Times New Roman"/>
          <w:sz w:val="28"/>
          <w:szCs w:val="28"/>
        </w:rPr>
        <w:t>5</w:t>
      </w:r>
      <w:r w:rsidR="0089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4F2F85" w:rsidRDefault="004F2F85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D32" w:rsidRPr="004F2F85" w:rsidRDefault="004F2F85" w:rsidP="004F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F8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252" w:rsidRPr="004F2F85">
        <w:rPr>
          <w:rFonts w:ascii="Times New Roman" w:hAnsi="Times New Roman" w:cs="Times New Roman"/>
          <w:sz w:val="28"/>
          <w:szCs w:val="28"/>
        </w:rPr>
        <w:t xml:space="preserve">Сроки начала и окончания проведения мероприятия: </w:t>
      </w:r>
      <w:r w:rsidR="00981D32" w:rsidRPr="004F2F85">
        <w:rPr>
          <w:rFonts w:ascii="Times New Roman" w:eastAsia="Times New Roman" w:hAnsi="Times New Roman" w:cs="Times New Roman"/>
          <w:sz w:val="28"/>
          <w:szCs w:val="28"/>
        </w:rPr>
        <w:t>с 01 по 25 апреля 2016  года.</w:t>
      </w:r>
    </w:p>
    <w:p w:rsidR="004F2F85" w:rsidRPr="004F2F85" w:rsidRDefault="004F2F85" w:rsidP="004F2F8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6588" w:rsidRDefault="002305F1" w:rsidP="005E658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81D32">
        <w:rPr>
          <w:rFonts w:ascii="Times New Roman" w:hAnsi="Times New Roman" w:cs="Times New Roman"/>
          <w:b/>
          <w:sz w:val="28"/>
          <w:szCs w:val="28"/>
        </w:rPr>
        <w:t>7.</w:t>
      </w:r>
      <w:r w:rsidRPr="003700AA">
        <w:rPr>
          <w:rFonts w:ascii="Times New Roman" w:hAnsi="Times New Roman" w:cs="Times New Roman"/>
          <w:sz w:val="28"/>
          <w:szCs w:val="28"/>
        </w:rPr>
        <w:t> По результатам контрольного ме</w:t>
      </w:r>
      <w:r>
        <w:rPr>
          <w:rFonts w:ascii="Times New Roman" w:hAnsi="Times New Roman" w:cs="Times New Roman"/>
          <w:sz w:val="28"/>
          <w:szCs w:val="28"/>
        </w:rPr>
        <w:t>роприятия установлено следующее:</w:t>
      </w:r>
    </w:p>
    <w:p w:rsidR="00675FAD" w:rsidRPr="007A1B1E" w:rsidRDefault="00675FAD" w:rsidP="005E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2">
        <w:rPr>
          <w:rFonts w:ascii="Times New Roman" w:hAnsi="Times New Roman" w:cs="Times New Roman"/>
          <w:b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AD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5FAD">
        <w:rPr>
          <w:rFonts w:ascii="Times New Roman" w:hAnsi="Times New Roman" w:cs="Times New Roman"/>
          <w:sz w:val="28"/>
          <w:szCs w:val="28"/>
        </w:rPr>
        <w:t>ля проведения внешней проверки  представлены: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75FAD">
        <w:rPr>
          <w:rFonts w:ascii="Times New Roman" w:hAnsi="Times New Roman" w:cs="Times New Roman"/>
          <w:sz w:val="28"/>
          <w:szCs w:val="28"/>
        </w:rPr>
        <w:t>водная годовая бюджетная отчетность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села  Бешпагир, которая </w:t>
      </w:r>
      <w:proofErr w:type="gramStart"/>
      <w:r w:rsidRPr="00675FAD">
        <w:rPr>
          <w:rFonts w:ascii="Times New Roman" w:hAnsi="Times New Roman" w:cs="Times New Roman"/>
          <w:sz w:val="28"/>
          <w:szCs w:val="28"/>
        </w:rPr>
        <w:t>включает  документы, перечень которых установлен пунктом 11.1 Инструкции № 191н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5FAD">
        <w:rPr>
          <w:rFonts w:ascii="Times New Roman" w:eastAsia="Times New Roman" w:hAnsi="Times New Roman" w:cs="Times New Roman"/>
          <w:sz w:val="28"/>
          <w:szCs w:val="28"/>
        </w:rPr>
        <w:t>Проект решения совета депутатов села  Бешпагир Грачевского района Ставропольского края «Об исполнении бюджета муниципального образования села  Бешпагир Грачевского района Ставропольского края за 201</w:t>
      </w:r>
      <w:r w:rsidR="000F343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5FAD">
        <w:rPr>
          <w:rFonts w:ascii="Times New Roman" w:eastAsia="Times New Roman" w:hAnsi="Times New Roman" w:cs="Times New Roman"/>
          <w:sz w:val="28"/>
          <w:szCs w:val="28"/>
        </w:rPr>
        <w:t xml:space="preserve"> год», который подготовлен в соответствии со статьей 264.6  Бюджетного кодекса РФ, </w:t>
      </w:r>
      <w:r w:rsidRPr="00FB2566">
        <w:rPr>
          <w:rFonts w:ascii="Times New Roman" w:eastAsia="Times New Roman" w:hAnsi="Times New Roman" w:cs="Times New Roman"/>
          <w:sz w:val="28"/>
          <w:szCs w:val="28"/>
        </w:rPr>
        <w:t>пунктом 2 статьи 23 Положения</w:t>
      </w:r>
      <w:r w:rsidRPr="00675FAD">
        <w:rPr>
          <w:rFonts w:ascii="Times New Roman" w:eastAsia="Times New Roman" w:hAnsi="Times New Roman" w:cs="Times New Roman"/>
          <w:sz w:val="28"/>
          <w:szCs w:val="28"/>
        </w:rPr>
        <w:t xml:space="preserve"> о бюд</w:t>
      </w:r>
      <w:r>
        <w:rPr>
          <w:rFonts w:ascii="Times New Roman" w:eastAsia="Times New Roman" w:hAnsi="Times New Roman" w:cs="Times New Roman"/>
          <w:sz w:val="28"/>
          <w:szCs w:val="28"/>
        </w:rPr>
        <w:t>жетном процессе, с приложениями;</w:t>
      </w:r>
      <w:proofErr w:type="gramEnd"/>
    </w:p>
    <w:p w:rsidR="000F3435" w:rsidRDefault="000B4864" w:rsidP="005E658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F34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Pr="000B4864">
        <w:rPr>
          <w:rFonts w:ascii="Times New Roman" w:eastAsia="Times New Roman" w:hAnsi="Times New Roman" w:cs="Times New Roman"/>
          <w:sz w:val="28"/>
          <w:szCs w:val="28"/>
          <w:lang w:eastAsia="ar-SA"/>
        </w:rPr>
        <w:t>тчет об исполнении бюджета  муниципального образования села  Бешпагир  за 201</w:t>
      </w:r>
      <w:r w:rsidR="000F343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B48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представлен советом муниципального образования села  Бешпагир  в Контрольно-счетную комиссию Грачевского муниципального района Ставропольского края для подготовки заключения с соблюдением срока,   установленного пунктом 3 статьи 264.4 БК РФ,  Положением о бюджетном процессе в  муниципальном образовании села  Бешпагир</w:t>
      </w:r>
      <w:r w:rsidR="000F3435">
        <w:rPr>
          <w:rFonts w:ascii="Times New Roman" w:eastAsia="Times New Roman" w:hAnsi="Times New Roman" w:cs="Times New Roman"/>
          <w:sz w:val="28"/>
          <w:szCs w:val="28"/>
          <w:lang w:eastAsia="ar-SA"/>
        </w:rPr>
        <w:t>. Однако</w:t>
      </w:r>
      <w:proofErr w:type="gramStart"/>
      <w:r w:rsidR="00DE759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0F34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F3435" w:rsidRPr="000F34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нарушение  пункта 1 статьи 37 Закона № 59-кз в Положении о бюджетном процессе неверно определен срок представления бюджетной отчетности  главными  администраторами средств местного бюджета за истекший финансовый год</w:t>
      </w:r>
      <w:r w:rsidR="000F34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B4864" w:rsidRPr="000F3435" w:rsidRDefault="000B4864" w:rsidP="005E658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34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7.3</w:t>
      </w:r>
      <w:r w:rsidRPr="000F34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35B9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сводная </w:t>
      </w:r>
      <w:r w:rsidR="000F3435" w:rsidRPr="000F3435">
        <w:rPr>
          <w:color w:val="000000"/>
          <w:sz w:val="28"/>
          <w:szCs w:val="28"/>
          <w:lang w:eastAsia="ar-SA"/>
        </w:rPr>
        <w:t>б</w:t>
      </w:r>
      <w:r w:rsidR="000F3435" w:rsidRPr="000F3435">
        <w:rPr>
          <w:sz w:val="28"/>
          <w:szCs w:val="28"/>
        </w:rPr>
        <w:t>юджетная отчетность представлена на бумажном носителе, документы   сброшюрованы и пронумерованы, представлены с оглавлением и сопроводительным письмом, отчетность подписана руководителем и главным бухгалтером, все обязательные реквизиты форм отчетности заполнены.</w:t>
      </w:r>
      <w:proofErr w:type="gramEnd"/>
      <w:r w:rsidR="000F3435" w:rsidRPr="000F3435">
        <w:rPr>
          <w:sz w:val="28"/>
          <w:szCs w:val="28"/>
        </w:rPr>
        <w:t xml:space="preserve"> Однако</w:t>
      </w:r>
      <w:proofErr w:type="gramStart"/>
      <w:r w:rsidR="00DE759B">
        <w:rPr>
          <w:sz w:val="28"/>
          <w:szCs w:val="28"/>
        </w:rPr>
        <w:t>,</w:t>
      </w:r>
      <w:proofErr w:type="gramEnd"/>
      <w:r w:rsidR="000F3435" w:rsidRPr="000F3435">
        <w:rPr>
          <w:sz w:val="28"/>
          <w:szCs w:val="28"/>
        </w:rPr>
        <w:t xml:space="preserve"> в нарушение пункта 4 Инструкции № 191н представленная бюджетная отчетность по администрации муниципального образования села Бешпагир и подведомственному ей учреждению  МКУК «</w:t>
      </w:r>
      <w:proofErr w:type="spellStart"/>
      <w:r w:rsidR="000F3435" w:rsidRPr="000F3435">
        <w:rPr>
          <w:sz w:val="28"/>
          <w:szCs w:val="28"/>
        </w:rPr>
        <w:t>Бешпагирский</w:t>
      </w:r>
      <w:proofErr w:type="spellEnd"/>
      <w:r w:rsidR="000F3435" w:rsidRPr="000F3435">
        <w:rPr>
          <w:sz w:val="28"/>
          <w:szCs w:val="28"/>
        </w:rPr>
        <w:t xml:space="preserve"> </w:t>
      </w:r>
      <w:r w:rsidR="00FB2566">
        <w:rPr>
          <w:sz w:val="28"/>
          <w:szCs w:val="28"/>
        </w:rPr>
        <w:t xml:space="preserve"> </w:t>
      </w:r>
      <w:r w:rsidR="000F3435" w:rsidRPr="000F3435">
        <w:rPr>
          <w:sz w:val="28"/>
          <w:szCs w:val="28"/>
        </w:rPr>
        <w:t xml:space="preserve">Дом </w:t>
      </w:r>
      <w:r w:rsidR="00FB2566">
        <w:rPr>
          <w:sz w:val="28"/>
          <w:szCs w:val="28"/>
        </w:rPr>
        <w:t xml:space="preserve"> </w:t>
      </w:r>
      <w:r w:rsidR="000F3435" w:rsidRPr="000F3435">
        <w:rPr>
          <w:sz w:val="28"/>
          <w:szCs w:val="28"/>
        </w:rPr>
        <w:t>культуры»</w:t>
      </w:r>
      <w:r w:rsidR="00FB2566">
        <w:rPr>
          <w:sz w:val="28"/>
          <w:szCs w:val="28"/>
        </w:rPr>
        <w:t xml:space="preserve"> </w:t>
      </w:r>
      <w:r w:rsidR="000F3435" w:rsidRPr="000F3435">
        <w:rPr>
          <w:sz w:val="28"/>
          <w:szCs w:val="28"/>
        </w:rPr>
        <w:t xml:space="preserve"> не сброшюрована</w:t>
      </w:r>
      <w:r w:rsidR="00FB2566">
        <w:rPr>
          <w:sz w:val="28"/>
          <w:szCs w:val="28"/>
        </w:rPr>
        <w:t xml:space="preserve"> </w:t>
      </w:r>
      <w:r w:rsidR="000F3435" w:rsidRPr="000F3435">
        <w:rPr>
          <w:sz w:val="28"/>
          <w:szCs w:val="28"/>
        </w:rPr>
        <w:t xml:space="preserve"> и</w:t>
      </w:r>
      <w:r w:rsidR="00FB2566">
        <w:rPr>
          <w:sz w:val="28"/>
          <w:szCs w:val="28"/>
        </w:rPr>
        <w:t xml:space="preserve">  </w:t>
      </w:r>
      <w:r w:rsidR="000F3435" w:rsidRPr="000F3435">
        <w:rPr>
          <w:sz w:val="28"/>
          <w:szCs w:val="28"/>
        </w:rPr>
        <w:t>не пронумерована</w:t>
      </w:r>
      <w:r w:rsidRPr="000F34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;</w:t>
      </w:r>
      <w:r w:rsidRPr="000F343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717DE" w:rsidRDefault="000B4864" w:rsidP="005E658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gramStart"/>
      <w:r w:rsidRPr="00DE75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7.4</w:t>
      </w:r>
      <w:r w:rsidRPr="000B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7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17DE" w:rsidRPr="00D71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нарушение пункта 8 Инструкции № 191н  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(ф.0503230), </w:t>
      </w:r>
      <w:r w:rsidR="00D717DE" w:rsidRPr="00D717D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«Сведения об исполнении бюджета» (ф.0503164), «Сведения об исполнении мероприятий в рамках целевых программ» (ф.0503166), «Сведения о целевых иностранных кредитах» (ф.0503167), «Сведения о финансовых вложениях получателя бюджетных средств</w:t>
      </w:r>
      <w:proofErr w:type="gramEnd"/>
      <w:r w:rsidR="00D717DE" w:rsidRPr="00D717D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, </w:t>
      </w:r>
      <w:proofErr w:type="gramStart"/>
      <w:r w:rsidR="00D717DE" w:rsidRPr="00D717D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администратора источников финансирования дефицита бюджета» (ф.0503171), «Сведения о государственном (муниципальном) долге, предоставленных бюджетных кредитах» (ф.0503172),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 в капитале» (ф.0503174), «Сведения о принятых и неисполненных обязательствах получателя бюджетных средств» (ф.0503175), «Сведения по ущербу имущества, хищениях денежных средств и материальных ценностей</w:t>
      </w:r>
      <w:proofErr w:type="gramEnd"/>
      <w:r w:rsidR="00D717DE" w:rsidRPr="00D717D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 (</w:t>
      </w:r>
      <w:proofErr w:type="gramStart"/>
      <w:r w:rsidR="00D717DE" w:rsidRPr="00D717D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ф.0503176),   «Сведения об остатках денежных средств на счетах получателя бюджетных средств» (ф. 0503178), «Справка о суммах консолидируемых поступлений, подлежащих зачислению на счет бюджета» (ф.0503184), «Сведения об исполнении судебных решений по денежным обязательствам бюджета» (ф.0503296) не представлены и  не включены в перечень непредставленных в состав  отчета документов  в разделе 5   Пояснительной записки (ф. 0503160)</w:t>
      </w:r>
      <w:r w:rsidR="00D717D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;</w:t>
      </w:r>
      <w:proofErr w:type="gramEnd"/>
    </w:p>
    <w:p w:rsidR="00D717DE" w:rsidRDefault="00D717DE" w:rsidP="005E6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D717D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D7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4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нарушение пункта 163 Инструкции 191н Сведения об исполнении бюджета (ф.0503164) не представлены и не включены в раздел 5 Пояснительной записки ввиду отсутствия числовых показателей</w:t>
      </w:r>
      <w:r w:rsidR="00156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562BC" w:rsidRPr="001562BC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Однако,  в соответствии с пунктом 163 Инструкции № 191н</w:t>
      </w:r>
      <w:r w:rsidR="00156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62BC" w:rsidRPr="001562BC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</w:t>
      </w:r>
      <w:r w:rsidR="00EA443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1562BC" w:rsidRPr="00156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(ф.0503164) субъектом бюджетной отчетности отражаются идентичные показатели по графам и строкам Отчета (ф. 0503127)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717DE" w:rsidRPr="00D717DE" w:rsidRDefault="00D717DE" w:rsidP="005E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7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7.6.</w:t>
      </w:r>
      <w:r w:rsidRPr="00D717D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EA443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</w:t>
      </w:r>
      <w:r w:rsidRPr="00D717D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ополнительно в составе годовой бюджетной отчетности представлены: </w:t>
      </w:r>
      <w:proofErr w:type="gramStart"/>
      <w:r w:rsidRPr="00D717D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«Баланс исполнения консолидированного бюджета» (ф. 0503120),  «Баланс исполнения бюджета» (ф. 0503140), «Отчет о движении денежных средств» (ф.0503123</w:t>
      </w:r>
      <w:r w:rsidRPr="00D71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),  не указанные в  п</w:t>
      </w:r>
      <w:r w:rsidR="00635B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ункте</w:t>
      </w:r>
      <w:r w:rsidRPr="00D71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11.1  Инструкции № 191н и не обязательные к представлению </w:t>
      </w:r>
      <w:r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муниципальным образованием села Бешпагир</w:t>
      </w:r>
      <w:r w:rsidRPr="00D71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как главным администратором средств местного бюджета</w:t>
      </w:r>
      <w:r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данное нарушение  уже указывалось в Заключение  Контрольно-счетной комиссии от 30 марта 2015 года №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r w:rsidRPr="00D717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D717DE" w:rsidRPr="00D717DE" w:rsidRDefault="00D717DE" w:rsidP="005E65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59B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D717DE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D7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4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717DE">
        <w:rPr>
          <w:rFonts w:ascii="Times New Roman" w:eastAsia="Times New Roman" w:hAnsi="Times New Roman" w:cs="Times New Roman"/>
          <w:sz w:val="28"/>
          <w:szCs w:val="28"/>
        </w:rPr>
        <w:t xml:space="preserve">огласно сведениям Баланса (ф.0503130) по состоянию на отчетную дату  имеется кредиторская задолженность в сумме 75362,41 рублей. </w:t>
      </w:r>
    </w:p>
    <w:p w:rsidR="00F7264F" w:rsidRPr="00D717DE" w:rsidRDefault="00D717DE" w:rsidP="00E9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7DE">
        <w:rPr>
          <w:rFonts w:ascii="Times New Roman" w:eastAsia="Times New Roman" w:hAnsi="Times New Roman" w:cs="Times New Roman"/>
          <w:sz w:val="28"/>
          <w:szCs w:val="28"/>
        </w:rPr>
        <w:t>Дебиторская задолженность по расчетам с поставщиками и подрядчиками по состоянию на 01.01.2016  года отсутствует</w:t>
      </w:r>
      <w:r w:rsidR="00EA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17DE" w:rsidRDefault="00EA4432" w:rsidP="00E965A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роверкой    содержания,       полноты,    сопоставимости   показателей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представленной сводной годовой отчетности  установлено:</w:t>
      </w:r>
    </w:p>
    <w:p w:rsidR="00EA4432" w:rsidRPr="00D717DE" w:rsidRDefault="00EA4432" w:rsidP="00E965A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17DE" w:rsidRDefault="00EA4432" w:rsidP="00E9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>в нарушение требований пункта 96 Инструкции № 191н  в Отчете о финансовых результатах (ф.0503121)  неверно отражены данные по строкам 321, 322</w:t>
      </w:r>
      <w:r w:rsidR="00DE75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6CA3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DE759B">
        <w:rPr>
          <w:rFonts w:ascii="Times New Roman" w:eastAsia="Times New Roman" w:hAnsi="Times New Roman" w:cs="Times New Roman"/>
          <w:sz w:val="28"/>
          <w:szCs w:val="28"/>
        </w:rPr>
        <w:t xml:space="preserve"> 182367,52 руб.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EA4432" w:rsidRPr="00D717DE" w:rsidRDefault="00EA4432" w:rsidP="00E9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7DE" w:rsidRDefault="00EA4432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нарушение </w:t>
      </w:r>
      <w:proofErr w:type="gramStart"/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>принципа  сопоставимости показателей документов годовой бюджетной отчетности</w:t>
      </w:r>
      <w:proofErr w:type="gramEnd"/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между Справкой по заключению счетов бюджетного учета отчетного финансового года (ф.0503110) и Отчетом о финансовых результатах деятельности (ф.0503121) установлены расхождения по КОСГУ 120 на </w:t>
      </w:r>
      <w:r w:rsidR="00635B92">
        <w:rPr>
          <w:rFonts w:ascii="Times New Roman" w:eastAsia="Times New Roman" w:hAnsi="Times New Roman" w:cs="Times New Roman"/>
          <w:sz w:val="28"/>
          <w:szCs w:val="28"/>
        </w:rPr>
        <w:t xml:space="preserve"> общую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635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>9107,86 руб.;</w:t>
      </w:r>
    </w:p>
    <w:p w:rsidR="00EA4432" w:rsidRPr="00D717DE" w:rsidRDefault="00EA4432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7DE" w:rsidRDefault="00EA4432" w:rsidP="00D717DE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нарушение требований пункта 32 Инструкции 191н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две Справки по консолидируемым расчетам (ф. 0503125) заполнены неверно; </w:t>
      </w:r>
    </w:p>
    <w:p w:rsidR="00EA4432" w:rsidRPr="00D717DE" w:rsidRDefault="00EA4432" w:rsidP="00D717DE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7DE" w:rsidRPr="00D717DE" w:rsidRDefault="00EA4432" w:rsidP="00D717DE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нарушение требований пункта  54 Инструкции №  191н в Отчете        (ф.0503127):</w:t>
      </w:r>
    </w:p>
    <w:p w:rsidR="00D717DE" w:rsidRPr="00D717DE" w:rsidRDefault="00D717DE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>-  в разделе 1 «Доходы бюджета» не заполнены: графа 4 «Утвержденные бюджетные назначения»   и  графа 9 «Неисполненные назначения»</w:t>
      </w:r>
      <w:r w:rsidR="00EA44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717DE" w:rsidRDefault="00D717DE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717DE">
        <w:rPr>
          <w:rFonts w:ascii="Times New Roman" w:eastAsia="Times New Roman" w:hAnsi="Times New Roman" w:cs="Times New Roman"/>
          <w:sz w:val="28"/>
          <w:szCs w:val="28"/>
        </w:rPr>
        <w:t xml:space="preserve">не отражены </w:t>
      </w:r>
      <w:proofErr w:type="spellStart"/>
      <w:r w:rsidRPr="00D717DE">
        <w:rPr>
          <w:rFonts w:ascii="Times New Roman" w:eastAsia="Times New Roman" w:hAnsi="Times New Roman" w:cs="Times New Roman"/>
          <w:sz w:val="28"/>
          <w:szCs w:val="28"/>
        </w:rPr>
        <w:t>группировочные</w:t>
      </w:r>
      <w:proofErr w:type="spellEnd"/>
      <w:r w:rsidRPr="00D717DE">
        <w:rPr>
          <w:rFonts w:ascii="Times New Roman" w:eastAsia="Times New Roman" w:hAnsi="Times New Roman" w:cs="Times New Roman"/>
          <w:sz w:val="28"/>
          <w:szCs w:val="28"/>
        </w:rPr>
        <w:t xml:space="preserve"> коды в графе 3 </w:t>
      </w:r>
      <w:r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классификации расходов </w:t>
      </w:r>
      <w:proofErr w:type="gramStart"/>
      <w:r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бюджета</w:t>
      </w:r>
      <w:proofErr w:type="gramEnd"/>
      <w:r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структуре утвержденных бюджетной росписью главного распорядителя бюджетных средств – администрации муниципального образования села  Бешпагир, бюджетных ассигнований и (или) лимитов бюджетных обязательств по расходам бюджета;</w:t>
      </w:r>
    </w:p>
    <w:p w:rsidR="00EA4432" w:rsidRPr="00D717DE" w:rsidRDefault="00EA4432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7DE" w:rsidRPr="00D717DE" w:rsidRDefault="00EA4432" w:rsidP="00D717DE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пункта 70 Инструкции № 191н в графе 3 Отчета (ф. 0503128) не отражены  </w:t>
      </w:r>
      <w:proofErr w:type="spellStart"/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>группировочные</w:t>
      </w:r>
      <w:proofErr w:type="spellEnd"/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 коды по бюджетной классификации Российской Федерации в структуре бюджетных назначений по расходам, </w:t>
      </w:r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утвержденных росписью главного распорядителя бюджетных средств на финансовый год;</w:t>
      </w:r>
    </w:p>
    <w:p w:rsidR="00D717DE" w:rsidRDefault="00EA4432" w:rsidP="00D717DE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r w:rsidR="00F7264F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пункта 152 Инструкции № 191н  в Пояснительной записке (ф. 0503160) отсутствуют разделы, в которых отражаются общие сведения по учреждению; </w:t>
      </w:r>
    </w:p>
    <w:p w:rsidR="003E3044" w:rsidRPr="00D717DE" w:rsidRDefault="003E3044" w:rsidP="00D717DE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7DE" w:rsidRDefault="00EA4432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r w:rsidR="00F7264F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>пункта 160 Инструкции 191н Сведения о количестве подведомственных участников бюджетного процесса (ф.0503161) заполнены неверно;</w:t>
      </w:r>
    </w:p>
    <w:p w:rsidR="003E3044" w:rsidRPr="00D717DE" w:rsidRDefault="003E3044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7DE" w:rsidRDefault="00EA4432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 пункта 154 Инструкции 191н  в  Сведениях об изменении остатков валюты баланса (ф.0503173) не объяснены причины изменений; </w:t>
      </w:r>
    </w:p>
    <w:p w:rsidR="003E3044" w:rsidRPr="00D717DE" w:rsidRDefault="003E3044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7DE" w:rsidRDefault="00EA4432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</w:t>
      </w:r>
      <w:r w:rsidR="00D717DE" w:rsidRPr="00D7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нарушение пункта 157 Инструкции № 191н Таблица № 5 «Сведения о результатах мероприятий внутреннего государственного (муниципального) финансового  контроля» заполнена неверно;</w:t>
      </w:r>
    </w:p>
    <w:p w:rsidR="003E3044" w:rsidRPr="00D717DE" w:rsidRDefault="003E3044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64F" w:rsidRDefault="00EA4432" w:rsidP="00D71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717DE" w:rsidRPr="00D717DE">
        <w:rPr>
          <w:rFonts w:ascii="Arial" w:eastAsia="Times New Roman" w:hAnsi="Arial" w:cs="Arial"/>
          <w:sz w:val="28"/>
          <w:szCs w:val="28"/>
        </w:rPr>
        <w:t xml:space="preserve"> </w:t>
      </w:r>
      <w:r w:rsidR="00D717DE" w:rsidRPr="00D717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нарушение </w:t>
      </w:r>
      <w:hyperlink r:id="rId7" w:history="1">
        <w:r w:rsidR="00D717DE" w:rsidRPr="00D717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 159</w:t>
        </w:r>
      </w:hyperlink>
      <w:r w:rsidR="00D717DE" w:rsidRPr="00D717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Инструкции N 191н  в </w:t>
      </w:r>
      <w:hyperlink r:id="rId8" w:history="1">
        <w:r w:rsidR="00D717DE" w:rsidRPr="00D717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таблице 7</w:t>
        </w:r>
      </w:hyperlink>
      <w:r w:rsidR="00D717DE" w:rsidRPr="00D717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"Сведения о </w:t>
      </w:r>
      <w:r w:rsidR="00D717DE" w:rsidRPr="00D717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результатах внешних контрольных мероприятий" Пояснительной записки       (ф. 0503160) не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отражена информация о внешней проверке бюджетной отчетности </w:t>
      </w:r>
      <w:r w:rsidR="00D717DE" w:rsidRPr="00D717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села Бешпагир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за 2014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044" w:rsidRPr="00D717DE" w:rsidRDefault="003E3044" w:rsidP="00D71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D717DE" w:rsidRPr="00D717DE" w:rsidRDefault="00EA4432" w:rsidP="00D717DE">
      <w:pPr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Проверкой содержания, полноты, сопоставимости  показателей годовой бюджетной отчетности  по администрации села Бешпагир и подведомственному ей учреждению  МКУК «</w:t>
      </w:r>
      <w:proofErr w:type="spellStart"/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>Бешпагирский</w:t>
      </w:r>
      <w:proofErr w:type="spellEnd"/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культуры» установлено, что в Отчете (ф.0503127): </w:t>
      </w:r>
    </w:p>
    <w:p w:rsidR="00D717DE" w:rsidRPr="00D717DE" w:rsidRDefault="00EA4432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47C2" w:rsidRPr="009D47C2">
        <w:rPr>
          <w:rFonts w:ascii="Times New Roman" w:eastAsia="Times New Roman" w:hAnsi="Times New Roman" w:cs="Times New Roman"/>
          <w:sz w:val="28"/>
          <w:szCs w:val="28"/>
        </w:rPr>
        <w:t>по подведомственному учреждению  МКУК «</w:t>
      </w:r>
      <w:proofErr w:type="spellStart"/>
      <w:r w:rsidR="009D47C2" w:rsidRPr="009D47C2">
        <w:rPr>
          <w:rFonts w:ascii="Times New Roman" w:eastAsia="Times New Roman" w:hAnsi="Times New Roman" w:cs="Times New Roman"/>
          <w:sz w:val="28"/>
          <w:szCs w:val="28"/>
        </w:rPr>
        <w:t>Бешпагирский</w:t>
      </w:r>
      <w:proofErr w:type="spellEnd"/>
      <w:r w:rsidR="009D47C2" w:rsidRPr="009D47C2">
        <w:rPr>
          <w:rFonts w:ascii="Times New Roman" w:eastAsia="Times New Roman" w:hAnsi="Times New Roman" w:cs="Times New Roman"/>
          <w:sz w:val="28"/>
          <w:szCs w:val="28"/>
        </w:rPr>
        <w:t xml:space="preserve">  Дом культуры» раздел 1 «Доходы бюджета»  заполнен неверно, в котором ошибочно  отражены прочие доходы от оказания платных услуг по строке 010 в графах  5, 8 на сумму 40000,00 руб., администратором которых является администрация муниципального образования села Бешпагир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044" w:rsidRPr="00D717DE" w:rsidRDefault="00EA4432" w:rsidP="00D7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по администрации муниципального образования села Бешпагир раздел 3 «Источники финансирования дефицита бюджета»  заполнен</w:t>
      </w:r>
      <w:r w:rsidR="009D4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неверно;</w:t>
      </w:r>
    </w:p>
    <w:p w:rsidR="00D717DE" w:rsidRPr="00D717DE" w:rsidRDefault="00EA4432" w:rsidP="00D717DE">
      <w:pPr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 проверке  правильности оформления результатов  инвентаризации по администрации  муниципального образования села Бешпагир установлено:</w:t>
      </w:r>
    </w:p>
    <w:p w:rsidR="00D717DE" w:rsidRPr="00D717DE" w:rsidRDefault="00EA4432" w:rsidP="00D717DE">
      <w:pPr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- </w:t>
      </w:r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нарушение  пункта 373 Приказа Минфина России от 01.12.2010   № 157н в составе основных средств на счете 101.34.000  числятся основные средства стоимостью до 3000 рублей</w:t>
      </w:r>
      <w:r w:rsidR="004B6C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находящиеся в эксплуатации,</w:t>
      </w:r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общую сумму 272350,00 рублей</w:t>
      </w:r>
      <w:r w:rsidR="004B6C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3E3044" w:rsidRDefault="00EA4432" w:rsidP="00D717DE">
      <w:pPr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</w:t>
      </w:r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в нарушение пункта 349 Инструкции   № 157н  на </w:t>
      </w:r>
      <w:proofErr w:type="spellStart"/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забалансовом</w:t>
      </w:r>
      <w:proofErr w:type="spellEnd"/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счете 09  не учитываются запасные части к автотранспортным средствам, выданные взамен </w:t>
      </w:r>
      <w:proofErr w:type="gramStart"/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изношенных</w:t>
      </w:r>
      <w:proofErr w:type="gramEnd"/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находящиеся на данный момент в эксплуатации, на общую сумму 7745,00 руб</w:t>
      </w:r>
      <w:r w:rsid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(аккумулятор, легковые шины)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3E3044" w:rsidRDefault="00EA4432" w:rsidP="00D717DE">
      <w:pPr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оложение о бюджетном процессе не в полной мере соответствует требованиям ст. 264.6 БК РФ и ч. 3 ст. 34 Закона СК от 19.11.2007 № 59-кз «О бюджетном процессе в Ставропольском крае» (далее Закон № 59-кз) в части состава приложений к решению об исполнении бюджета за отчетный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717DE" w:rsidRDefault="00EA4432" w:rsidP="00D717DE">
      <w:pPr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редставленный проект </w:t>
      </w:r>
      <w:proofErr w:type="gramStart"/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совета депутатов муниципального образования села</w:t>
      </w:r>
      <w:proofErr w:type="gramEnd"/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Бешпагир Грачевского района Ставропольского края «Об исполнении бюджета муниципального образования села Бешпагир Грачевского района Ставропольского края за 2015 год» имеет ряд  недостатков и технических ошибок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7264F" w:rsidRPr="00D717DE" w:rsidRDefault="00EA4432" w:rsidP="00D717DE">
      <w:pPr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точненный бюджет муниципального образования села Бешпагир утвержден на 2015 год по доходам в сумме  12833,81 тыс. рублей, по расходам – 13390,60 тыс. рублей, с дефицитом – 556,79 тыс. рублей.  </w:t>
      </w:r>
      <w:proofErr w:type="gramStart"/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 бюджет муниципального образования села Бешпагир  за отчетный период исполнен по доходам в сумме 11957,78 тыс. рублей или на 93,17% к уточненному показателю, по расходам – 12489,13 тыс. рублей  или 93,27% к плану  расходных ассигнований, с превышением расходов над доходами (дефицитом)  в сумме 531,35 тыс. рублей </w:t>
      </w:r>
      <w:r w:rsidR="00D717DE" w:rsidRPr="00D717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плановом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привлечении остатков средств на счетах бюджета по состоянию на 01.01.2015 года  на финансирование</w:t>
      </w:r>
      <w:proofErr w:type="gramEnd"/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дефицита местного бюджета в сумме 556,79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7264F" w:rsidRPr="00D717DE" w:rsidRDefault="00EA4432" w:rsidP="00D717D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7.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14. </w:t>
      </w:r>
      <w:r w:rsidRPr="00EA443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дминистрацией муниципального образования села Бешпагир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532-п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7264F" w:rsidRDefault="00EA4432" w:rsidP="00952E2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статок неиспользованных плановых бюджетных ассигнований муниципального образования села Бешпагир Грачевского района Ставропольского края сложился в сумме 93,27 тыс. рублей, что составляет 0,70% к плановым уточненным расходным ассигнованиям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7264F" w:rsidRDefault="00EA4432" w:rsidP="00952E20">
      <w:pPr>
        <w:widowControl w:val="0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="00952E20" w:rsidRPr="00952E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16.</w:t>
      </w:r>
      <w:r w:rsidR="00952E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A443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52E20" w:rsidRPr="00952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умма выявленных нарушений </w:t>
      </w:r>
      <w:r w:rsidR="00952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внешней проверки </w:t>
      </w:r>
      <w:r w:rsidR="00952E20" w:rsidRPr="00952E2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составила 511570,38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965A7" w:rsidRDefault="00EA4432" w:rsidP="00952E2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D717DE">
        <w:rPr>
          <w:rFonts w:ascii="Times New Roman" w:hAnsi="Times New Roman" w:cs="Times New Roman"/>
          <w:b/>
          <w:sz w:val="28"/>
          <w:szCs w:val="28"/>
        </w:rPr>
        <w:t>1</w:t>
      </w:r>
      <w:r w:rsidR="00952E20">
        <w:rPr>
          <w:rFonts w:ascii="Times New Roman" w:hAnsi="Times New Roman" w:cs="Times New Roman"/>
          <w:b/>
          <w:sz w:val="28"/>
          <w:szCs w:val="28"/>
        </w:rPr>
        <w:t>7</w:t>
      </w:r>
      <w:r w:rsidR="00D717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4432">
        <w:rPr>
          <w:rFonts w:ascii="Times New Roman" w:hAnsi="Times New Roman" w:cs="Times New Roman"/>
          <w:sz w:val="28"/>
          <w:szCs w:val="28"/>
        </w:rPr>
        <w:t>в</w:t>
      </w:r>
      <w:r w:rsidR="002305F1" w:rsidRPr="00EA4432">
        <w:rPr>
          <w:rFonts w:ascii="Times New Roman" w:hAnsi="Times New Roman" w:cs="Times New Roman"/>
          <w:sz w:val="28"/>
          <w:szCs w:val="28"/>
        </w:rPr>
        <w:t>о</w:t>
      </w:r>
      <w:r w:rsidR="002305F1" w:rsidRPr="00D845E8">
        <w:rPr>
          <w:rFonts w:ascii="Times New Roman" w:hAnsi="Times New Roman" w:cs="Times New Roman"/>
          <w:sz w:val="28"/>
          <w:szCs w:val="28"/>
        </w:rPr>
        <w:t>зражени</w:t>
      </w:r>
      <w:r w:rsidR="002305F1">
        <w:rPr>
          <w:rFonts w:ascii="Times New Roman" w:hAnsi="Times New Roman" w:cs="Times New Roman"/>
          <w:sz w:val="28"/>
          <w:szCs w:val="28"/>
        </w:rPr>
        <w:t xml:space="preserve">й </w:t>
      </w:r>
      <w:r w:rsidR="002305F1" w:rsidRPr="00D845E8">
        <w:rPr>
          <w:rFonts w:ascii="Times New Roman" w:hAnsi="Times New Roman" w:cs="Times New Roman"/>
          <w:sz w:val="28"/>
          <w:szCs w:val="28"/>
        </w:rPr>
        <w:t xml:space="preserve"> </w:t>
      </w:r>
      <w:r w:rsidR="002305F1">
        <w:rPr>
          <w:rFonts w:ascii="Times New Roman" w:hAnsi="Times New Roman" w:cs="Times New Roman"/>
          <w:sz w:val="28"/>
          <w:szCs w:val="28"/>
        </w:rPr>
        <w:t xml:space="preserve">и </w:t>
      </w:r>
      <w:r w:rsidR="002305F1" w:rsidRPr="00D845E8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2305F1">
        <w:rPr>
          <w:rFonts w:ascii="Times New Roman" w:hAnsi="Times New Roman" w:cs="Times New Roman"/>
          <w:sz w:val="28"/>
          <w:szCs w:val="28"/>
        </w:rPr>
        <w:t xml:space="preserve">й </w:t>
      </w:r>
      <w:r w:rsidR="002305F1" w:rsidRPr="00D845E8">
        <w:rPr>
          <w:rFonts w:ascii="Times New Roman" w:hAnsi="Times New Roman" w:cs="Times New Roman"/>
          <w:sz w:val="28"/>
          <w:szCs w:val="28"/>
        </w:rPr>
        <w:t xml:space="preserve"> руководителей или иных уполномоченных должностных лиц объектов контрольного мероприятия на результаты контрольного мероприятия</w:t>
      </w:r>
      <w:r w:rsidR="002305F1">
        <w:rPr>
          <w:rFonts w:ascii="Times New Roman" w:hAnsi="Times New Roman" w:cs="Times New Roman"/>
          <w:sz w:val="28"/>
          <w:szCs w:val="28"/>
        </w:rPr>
        <w:t xml:space="preserve">  </w:t>
      </w:r>
      <w:r w:rsidR="002305F1" w:rsidRPr="00D845E8">
        <w:rPr>
          <w:rFonts w:ascii="Times New Roman" w:hAnsi="Times New Roman" w:cs="Times New Roman"/>
          <w:sz w:val="28"/>
          <w:szCs w:val="28"/>
        </w:rPr>
        <w:t xml:space="preserve"> нет</w:t>
      </w:r>
      <w:r w:rsidR="002305F1">
        <w:rPr>
          <w:rFonts w:ascii="Times New Roman" w:hAnsi="Times New Roman" w:cs="Times New Roman"/>
          <w:sz w:val="28"/>
          <w:szCs w:val="28"/>
        </w:rPr>
        <w:t>.</w:t>
      </w:r>
    </w:p>
    <w:p w:rsidR="00F7264F" w:rsidRPr="00D845E8" w:rsidRDefault="00F7264F" w:rsidP="00952E2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Pr="00D845E8" w:rsidRDefault="00952E20" w:rsidP="000B4864">
      <w:pPr>
        <w:spacing w:line="240" w:lineRule="atLeas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717DE" w:rsidRPr="00D717DE">
        <w:rPr>
          <w:rFonts w:ascii="Times New Roman" w:hAnsi="Times New Roman" w:cs="Times New Roman"/>
          <w:b/>
          <w:sz w:val="28"/>
          <w:szCs w:val="28"/>
        </w:rPr>
        <w:t>.</w:t>
      </w:r>
      <w:r w:rsidR="002305F1" w:rsidRPr="00D845E8">
        <w:rPr>
          <w:rFonts w:ascii="Times New Roman" w:hAnsi="Times New Roman" w:cs="Times New Roman"/>
          <w:sz w:val="28"/>
          <w:szCs w:val="28"/>
        </w:rPr>
        <w:t> Выводы:</w:t>
      </w:r>
    </w:p>
    <w:p w:rsidR="00E965A7" w:rsidRDefault="002305F1" w:rsidP="000B4864">
      <w:pPr>
        <w:spacing w:line="240" w:lineRule="atLeas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965A7" w:rsidRPr="00E965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представленная бюджетная отчетность  в основном соответствует требован</w:t>
      </w:r>
      <w:r w:rsidR="00E965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иям бюджетного законодательства и </w:t>
      </w:r>
      <w:r w:rsidRPr="00974829">
        <w:rPr>
          <w:rFonts w:ascii="Times New Roman" w:hAnsi="Times New Roman" w:cs="Times New Roman"/>
          <w:sz w:val="28"/>
          <w:szCs w:val="28"/>
        </w:rPr>
        <w:t xml:space="preserve">достоверно отражает данные об исполнении бюджета </w:t>
      </w:r>
      <w:r w:rsidRPr="00ED01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8411F">
        <w:rPr>
          <w:rFonts w:ascii="Times New Roman" w:hAnsi="Times New Roman" w:cs="Times New Roman"/>
          <w:sz w:val="28"/>
          <w:szCs w:val="28"/>
        </w:rPr>
        <w:t>села Беш</w:t>
      </w:r>
      <w:r>
        <w:rPr>
          <w:rFonts w:ascii="Times New Roman" w:hAnsi="Times New Roman" w:cs="Times New Roman"/>
          <w:sz w:val="28"/>
          <w:szCs w:val="28"/>
        </w:rPr>
        <w:t>пагир</w:t>
      </w:r>
      <w:r w:rsidRPr="000D63CE">
        <w:rPr>
          <w:rFonts w:ascii="Times New Roman" w:hAnsi="Times New Roman" w:cs="Times New Roman"/>
          <w:sz w:val="28"/>
          <w:szCs w:val="28"/>
        </w:rPr>
        <w:t xml:space="preserve"> </w:t>
      </w:r>
      <w:r w:rsidRPr="00ED017A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829">
        <w:rPr>
          <w:rFonts w:ascii="Times New Roman" w:hAnsi="Times New Roman" w:cs="Times New Roman"/>
          <w:sz w:val="28"/>
          <w:szCs w:val="28"/>
        </w:rPr>
        <w:t>за 201</w:t>
      </w:r>
      <w:r w:rsidR="00D717DE">
        <w:rPr>
          <w:rFonts w:ascii="Times New Roman" w:hAnsi="Times New Roman" w:cs="Times New Roman"/>
          <w:sz w:val="28"/>
          <w:szCs w:val="28"/>
        </w:rPr>
        <w:t>5</w:t>
      </w:r>
      <w:r w:rsidRPr="0097482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47C2" w:rsidRDefault="009D47C2" w:rsidP="000B4864">
      <w:pPr>
        <w:spacing w:line="240" w:lineRule="atLeas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Pr="003B0965" w:rsidRDefault="00952E20" w:rsidP="000B4864">
      <w:pPr>
        <w:spacing w:line="240" w:lineRule="atLeast"/>
        <w:ind w:right="-284"/>
        <w:contextualSpacing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305F1" w:rsidRPr="00D717DE">
        <w:rPr>
          <w:rFonts w:ascii="Times New Roman" w:hAnsi="Times New Roman" w:cs="Times New Roman"/>
          <w:b/>
          <w:sz w:val="28"/>
          <w:szCs w:val="28"/>
        </w:rPr>
        <w:t>.</w:t>
      </w:r>
      <w:r w:rsidR="002305F1">
        <w:rPr>
          <w:rFonts w:ascii="Times New Roman" w:hAnsi="Times New Roman" w:cs="Times New Roman"/>
          <w:sz w:val="28"/>
          <w:szCs w:val="28"/>
        </w:rPr>
        <w:t xml:space="preserve"> Предложения (рекомендации):</w:t>
      </w:r>
    </w:p>
    <w:p w:rsidR="00D717DE" w:rsidRPr="00D717DE" w:rsidRDefault="00952E20" w:rsidP="00E96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965A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</w:rPr>
        <w:t>Положение о бюджетном процессе привести в соответствие с Бюджетным кодексом Российской Федерации, Законом № 59-кз</w:t>
      </w:r>
      <w:r w:rsidR="003E3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17DE" w:rsidRPr="00D717DE" w:rsidRDefault="00952E20" w:rsidP="00D717D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9</w:t>
      </w:r>
      <w:r w:rsidR="00E965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.</w:t>
      </w:r>
      <w:r w:rsidR="00D717DE" w:rsidRPr="00D717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2.</w:t>
      </w:r>
      <w:r w:rsidR="00D717DE" w:rsidRPr="00D717D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 </w:t>
      </w:r>
      <w:r w:rsidR="003E304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п</w:t>
      </w:r>
      <w:r w:rsidR="00D717DE" w:rsidRPr="00D717D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ри составлении годовой бюджетной отчетности соблюдать нормы Положения о бюджетном процессе муниципального образования села Бешпагир, Инструкции № 191н (с учетом изменений), регулирующие порядок составления и представления годовой отчетности об исполнении бюджета</w:t>
      </w:r>
      <w:r w:rsidR="003E304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;</w:t>
      </w:r>
    </w:p>
    <w:p w:rsidR="00D717DE" w:rsidRPr="00D717DE" w:rsidRDefault="00952E20" w:rsidP="00D717D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9</w:t>
      </w:r>
      <w:r w:rsidR="00E965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.</w:t>
      </w:r>
      <w:r w:rsidR="00D717DE" w:rsidRPr="00D717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3.</w:t>
      </w:r>
      <w:r w:rsidR="00D717DE" w:rsidRPr="00D717D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 </w:t>
      </w:r>
      <w:r w:rsidR="003E304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п</w:t>
      </w:r>
      <w:r w:rsidR="00D717DE" w:rsidRPr="00D717D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ри прогнозировании доходов местного бюджета и планировании бюджетных ассигнований учитывать все факторы, влияющие на объем параметров бюджета</w:t>
      </w:r>
      <w:r w:rsidR="003E304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;</w:t>
      </w:r>
    </w:p>
    <w:p w:rsidR="00E965A7" w:rsidRDefault="00952E20" w:rsidP="00E965A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9</w:t>
      </w:r>
      <w:r w:rsidR="00E965A7" w:rsidRPr="00E96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.4.</w:t>
      </w:r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E30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D717DE" w:rsidRPr="00D71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тражать  в  формах годовой  отчетности более полную и достоверную информацию, соблюдать сопоставимость показателей представленных документов</w:t>
      </w:r>
      <w:r w:rsidR="003E30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E965A7" w:rsidRDefault="00952E20" w:rsidP="00E965A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E965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304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силить внутренний финансовый </w:t>
      </w:r>
      <w:proofErr w:type="gramStart"/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 за</w:t>
      </w:r>
      <w:proofErr w:type="gramEnd"/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</w:t>
      </w:r>
      <w:r w:rsidR="00D717DE" w:rsidRPr="00D717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</w:t>
      </w:r>
      <w:r w:rsidR="003E3044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E965A7" w:rsidRDefault="00952E20" w:rsidP="00E965A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E965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304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717DE" w:rsidRPr="00D717D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е допускать возникновения дебиторской и кредиторской задолженности</w:t>
      </w:r>
      <w:r w:rsidR="003E304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;</w:t>
      </w:r>
    </w:p>
    <w:p w:rsidR="002305F1" w:rsidRPr="00E20BF9" w:rsidRDefault="00952E20" w:rsidP="000C2F56">
      <w:pPr>
        <w:widowControl w:val="0"/>
        <w:suppressAutoHyphens/>
        <w:spacing w:after="0" w:line="200" w:lineRule="atLeast"/>
        <w:jc w:val="both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E965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D717DE" w:rsidRPr="00D71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="003E304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>а основании проведенной внешней проверки  отчета об исполнении бюджета муниципального образования  села Бешпагир за 2015 год, Контрольно-счетная комиссия Грачевского муниципального района Ставропольского края считает возможным с учетом устранения вышеперечисленных замечаний</w:t>
      </w:r>
      <w:r w:rsidR="00D717DE" w:rsidRPr="00D717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совету муниципального образования </w:t>
      </w:r>
      <w:r w:rsidR="00D717DE" w:rsidRPr="00D717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села Бешпагир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принять к рассмотрению  и утверждению отчет об исполнении бюджета муниципального образования </w:t>
      </w:r>
      <w:r w:rsidR="00D717DE" w:rsidRPr="00D717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села Бешпагир</w:t>
      </w:r>
      <w:r w:rsidR="00D717DE" w:rsidRPr="00D7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Грачевского района Ставропольского края  за 2015 год.</w:t>
      </w:r>
      <w:bookmarkStart w:id="0" w:name="_GoBack"/>
      <w:bookmarkEnd w:id="0"/>
    </w:p>
    <w:p w:rsidR="002305F1" w:rsidRPr="00E20BF9" w:rsidRDefault="002305F1" w:rsidP="000B4864">
      <w:pPr>
        <w:pStyle w:val="a4"/>
        <w:keepNext/>
        <w:keepLines/>
        <w:numPr>
          <w:ilvl w:val="0"/>
          <w:numId w:val="3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E20BF9" w:rsidRDefault="002305F1" w:rsidP="000B4864">
      <w:pPr>
        <w:pStyle w:val="a4"/>
        <w:keepNext/>
        <w:keepLines/>
        <w:numPr>
          <w:ilvl w:val="0"/>
          <w:numId w:val="3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E20BF9" w:rsidRDefault="002305F1" w:rsidP="000B4864">
      <w:pPr>
        <w:pStyle w:val="a4"/>
        <w:keepNext/>
        <w:keepLines/>
        <w:numPr>
          <w:ilvl w:val="0"/>
          <w:numId w:val="4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E20BF9" w:rsidRDefault="002305F1" w:rsidP="000B4864">
      <w:pPr>
        <w:pStyle w:val="a4"/>
        <w:keepNext/>
        <w:keepLines/>
        <w:numPr>
          <w:ilvl w:val="0"/>
          <w:numId w:val="4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E20BF9" w:rsidRDefault="002305F1" w:rsidP="000B4864">
      <w:pPr>
        <w:pStyle w:val="a4"/>
        <w:keepNext/>
        <w:keepLines/>
        <w:numPr>
          <w:ilvl w:val="0"/>
          <w:numId w:val="4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Default="002305F1" w:rsidP="000B4864">
      <w:pPr>
        <w:pStyle w:val="a4"/>
        <w:spacing w:after="0" w:line="24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Pr="00AE7FB1" w:rsidRDefault="002305F1" w:rsidP="000B4864">
      <w:pPr>
        <w:pStyle w:val="a4"/>
        <w:keepNext/>
        <w:keepLines/>
        <w:numPr>
          <w:ilvl w:val="0"/>
          <w:numId w:val="1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AE7FB1" w:rsidRDefault="002305F1" w:rsidP="000B4864">
      <w:pPr>
        <w:pStyle w:val="a4"/>
        <w:keepNext/>
        <w:keepLines/>
        <w:numPr>
          <w:ilvl w:val="0"/>
          <w:numId w:val="1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E20BF9" w:rsidRDefault="002305F1" w:rsidP="000B4864">
      <w:pPr>
        <w:pStyle w:val="a4"/>
        <w:keepNext/>
        <w:keepLines/>
        <w:numPr>
          <w:ilvl w:val="0"/>
          <w:numId w:val="1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E20BF9" w:rsidRDefault="002305F1" w:rsidP="000B4864">
      <w:pPr>
        <w:pStyle w:val="a4"/>
        <w:keepNext/>
        <w:keepLines/>
        <w:numPr>
          <w:ilvl w:val="0"/>
          <w:numId w:val="1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E20BF9" w:rsidRDefault="002305F1" w:rsidP="000B4864">
      <w:pPr>
        <w:pStyle w:val="a4"/>
        <w:keepNext/>
        <w:keepLines/>
        <w:numPr>
          <w:ilvl w:val="0"/>
          <w:numId w:val="1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E20BF9" w:rsidRDefault="002305F1" w:rsidP="000B4864">
      <w:pPr>
        <w:pStyle w:val="a4"/>
        <w:keepNext/>
        <w:keepLines/>
        <w:numPr>
          <w:ilvl w:val="0"/>
          <w:numId w:val="1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Pr="00E20BF9" w:rsidRDefault="002305F1" w:rsidP="000B4864">
      <w:pPr>
        <w:pStyle w:val="a4"/>
        <w:keepNext/>
        <w:keepLines/>
        <w:numPr>
          <w:ilvl w:val="0"/>
          <w:numId w:val="1"/>
        </w:numPr>
        <w:spacing w:after="0" w:line="240" w:lineRule="atLeast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2305F1" w:rsidRDefault="002305F1" w:rsidP="000B48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Pr="00B74C35" w:rsidRDefault="002305F1" w:rsidP="00A6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E20BF9" w:rsidRDefault="00E20BF9" w:rsidP="00A66188">
      <w:pPr>
        <w:pStyle w:val="a4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A66188">
      <w:pPr>
        <w:pStyle w:val="a4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A66188">
      <w:pPr>
        <w:pStyle w:val="a4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A66188">
      <w:pPr>
        <w:pStyle w:val="a4"/>
        <w:keepNext/>
        <w:keepLines/>
        <w:numPr>
          <w:ilvl w:val="0"/>
          <w:numId w:val="4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A66188">
      <w:pPr>
        <w:pStyle w:val="a4"/>
        <w:keepNext/>
        <w:keepLines/>
        <w:numPr>
          <w:ilvl w:val="0"/>
          <w:numId w:val="4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A66188">
      <w:pPr>
        <w:pStyle w:val="a4"/>
        <w:keepNext/>
        <w:keepLines/>
        <w:numPr>
          <w:ilvl w:val="0"/>
          <w:numId w:val="4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BC0C8D" w:rsidRDefault="00BC0C8D" w:rsidP="00B74C3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E7FB1" w:rsidRPr="00AE7FB1" w:rsidRDefault="00AE7FB1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AE7FB1" w:rsidRPr="00AE7FB1" w:rsidRDefault="00AE7FB1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sectPr w:rsidR="00E20BF9" w:rsidRPr="00E20BF9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B9F2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4"/>
  </w:num>
  <w:num w:numId="5">
    <w:abstractNumId w:val="15"/>
  </w:num>
  <w:num w:numId="6">
    <w:abstractNumId w:val="10"/>
  </w:num>
  <w:num w:numId="7">
    <w:abstractNumId w:val="18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6"/>
  </w:num>
  <w:num w:numId="13">
    <w:abstractNumId w:val="17"/>
  </w:num>
  <w:num w:numId="14">
    <w:abstractNumId w:val="19"/>
  </w:num>
  <w:num w:numId="15">
    <w:abstractNumId w:val="11"/>
  </w:num>
  <w:num w:numId="16">
    <w:abstractNumId w:val="12"/>
  </w:num>
  <w:num w:numId="17">
    <w:abstractNumId w:val="2"/>
  </w:num>
  <w:num w:numId="18">
    <w:abstractNumId w:val="20"/>
  </w:num>
  <w:num w:numId="19">
    <w:abstractNumId w:val="0"/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13DED"/>
    <w:rsid w:val="000502BC"/>
    <w:rsid w:val="000A35AE"/>
    <w:rsid w:val="000B4864"/>
    <w:rsid w:val="000C2F56"/>
    <w:rsid w:val="000E021D"/>
    <w:rsid w:val="000F3435"/>
    <w:rsid w:val="001058E6"/>
    <w:rsid w:val="0013387C"/>
    <w:rsid w:val="001562BC"/>
    <w:rsid w:val="00160C7D"/>
    <w:rsid w:val="001B6944"/>
    <w:rsid w:val="001F0252"/>
    <w:rsid w:val="001F079C"/>
    <w:rsid w:val="002305F1"/>
    <w:rsid w:val="00233F86"/>
    <w:rsid w:val="00240BF4"/>
    <w:rsid w:val="0026189A"/>
    <w:rsid w:val="0028411F"/>
    <w:rsid w:val="002A1D3E"/>
    <w:rsid w:val="0032592A"/>
    <w:rsid w:val="00361B1C"/>
    <w:rsid w:val="00385F95"/>
    <w:rsid w:val="00386CC0"/>
    <w:rsid w:val="003E3044"/>
    <w:rsid w:val="003F5D91"/>
    <w:rsid w:val="00412D84"/>
    <w:rsid w:val="00413099"/>
    <w:rsid w:val="00433913"/>
    <w:rsid w:val="004604D1"/>
    <w:rsid w:val="004638F5"/>
    <w:rsid w:val="004B6CA3"/>
    <w:rsid w:val="004F2F85"/>
    <w:rsid w:val="004F754B"/>
    <w:rsid w:val="0051726F"/>
    <w:rsid w:val="00563CDB"/>
    <w:rsid w:val="00566B92"/>
    <w:rsid w:val="005E6588"/>
    <w:rsid w:val="00601E47"/>
    <w:rsid w:val="0062469E"/>
    <w:rsid w:val="00635B92"/>
    <w:rsid w:val="00675FAD"/>
    <w:rsid w:val="006A7FED"/>
    <w:rsid w:val="006B0DBF"/>
    <w:rsid w:val="006B6ABB"/>
    <w:rsid w:val="006F29FB"/>
    <w:rsid w:val="0070194A"/>
    <w:rsid w:val="00785869"/>
    <w:rsid w:val="00791002"/>
    <w:rsid w:val="007C2AAF"/>
    <w:rsid w:val="00843F86"/>
    <w:rsid w:val="00897195"/>
    <w:rsid w:val="008C6FF4"/>
    <w:rsid w:val="00916FDB"/>
    <w:rsid w:val="00952E20"/>
    <w:rsid w:val="00954DD5"/>
    <w:rsid w:val="00967FDD"/>
    <w:rsid w:val="00981D32"/>
    <w:rsid w:val="00994815"/>
    <w:rsid w:val="009D47C2"/>
    <w:rsid w:val="00A21D16"/>
    <w:rsid w:val="00A66188"/>
    <w:rsid w:val="00AD68B7"/>
    <w:rsid w:val="00AE7FB1"/>
    <w:rsid w:val="00B24D56"/>
    <w:rsid w:val="00B42546"/>
    <w:rsid w:val="00B468D5"/>
    <w:rsid w:val="00B74C35"/>
    <w:rsid w:val="00B82A6B"/>
    <w:rsid w:val="00B83158"/>
    <w:rsid w:val="00BC0C8D"/>
    <w:rsid w:val="00C22055"/>
    <w:rsid w:val="00C26155"/>
    <w:rsid w:val="00C4681C"/>
    <w:rsid w:val="00CA35C0"/>
    <w:rsid w:val="00D30EC5"/>
    <w:rsid w:val="00D35018"/>
    <w:rsid w:val="00D717DE"/>
    <w:rsid w:val="00D737A1"/>
    <w:rsid w:val="00D8459A"/>
    <w:rsid w:val="00D91856"/>
    <w:rsid w:val="00DE759B"/>
    <w:rsid w:val="00DF0192"/>
    <w:rsid w:val="00E14270"/>
    <w:rsid w:val="00E20BF9"/>
    <w:rsid w:val="00E5342E"/>
    <w:rsid w:val="00E70ADD"/>
    <w:rsid w:val="00E77E57"/>
    <w:rsid w:val="00E9362F"/>
    <w:rsid w:val="00E965A7"/>
    <w:rsid w:val="00EA4432"/>
    <w:rsid w:val="00EB79A4"/>
    <w:rsid w:val="00EC21DF"/>
    <w:rsid w:val="00ED4EF7"/>
    <w:rsid w:val="00F26621"/>
    <w:rsid w:val="00F44C04"/>
    <w:rsid w:val="00F70A2A"/>
    <w:rsid w:val="00F7264F"/>
    <w:rsid w:val="00FB2566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23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23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473839DB26036076EF328C8FD12513D01BEE8733D38B5621D6FD2FDCA25B2D44DEA7D70EE2F97qBQ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A473839DB26036076EF328C8FD12513D01BEE8733D38B5621D6FD2FDCA25B2D44DEA7D70EC2C96qBQ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C95E-4F41-40F7-A422-14E00AB3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2016-05-05T06:49:00Z</cp:lastPrinted>
  <dcterms:created xsi:type="dcterms:W3CDTF">2016-05-13T12:54:00Z</dcterms:created>
  <dcterms:modified xsi:type="dcterms:W3CDTF">2016-05-13T12:54:00Z</dcterms:modified>
</cp:coreProperties>
</file>